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F4918" w14:textId="4072D376" w:rsidR="00FF76F2" w:rsidRPr="0027041A" w:rsidRDefault="00FF76F2" w:rsidP="00B14E3B">
      <w:pPr>
        <w:rPr>
          <w:rFonts w:ascii="Times New Roman" w:hAnsi="Times New Roman" w:cs="Times New Roman"/>
          <w:sz w:val="28"/>
          <w:szCs w:val="28"/>
        </w:rPr>
      </w:pPr>
    </w:p>
    <w:p w14:paraId="14F3CAE5" w14:textId="44631090" w:rsidR="00390EB2" w:rsidRPr="0027041A" w:rsidRDefault="00FF76F2" w:rsidP="00FF76F2">
      <w:pPr>
        <w:spacing w:after="0" w:line="240" w:lineRule="auto"/>
        <w:jc w:val="center"/>
        <w:rPr>
          <w:rFonts w:ascii="Times New Roman" w:hAnsi="Times New Roman" w:cs="Times New Roman"/>
          <w:sz w:val="28"/>
          <w:szCs w:val="28"/>
        </w:rPr>
      </w:pPr>
      <w:r w:rsidRPr="0027041A">
        <w:rPr>
          <w:rFonts w:ascii="Times New Roman" w:hAnsi="Times New Roman" w:cs="Times New Roman"/>
          <w:sz w:val="28"/>
          <w:szCs w:val="28"/>
        </w:rPr>
        <w:t>“The Same Mind, The Same Love”</w:t>
      </w:r>
    </w:p>
    <w:p w14:paraId="115C82C3" w14:textId="58ACBDAB" w:rsidR="00FF76F2" w:rsidRPr="0027041A" w:rsidRDefault="00FF76F2" w:rsidP="00FF76F2">
      <w:pPr>
        <w:spacing w:after="0" w:line="240" w:lineRule="auto"/>
        <w:jc w:val="center"/>
        <w:rPr>
          <w:rFonts w:ascii="Times New Roman" w:hAnsi="Times New Roman" w:cs="Times New Roman"/>
          <w:sz w:val="28"/>
          <w:szCs w:val="28"/>
        </w:rPr>
      </w:pPr>
      <w:r w:rsidRPr="0027041A">
        <w:rPr>
          <w:rFonts w:ascii="Times New Roman" w:hAnsi="Times New Roman" w:cs="Times New Roman"/>
          <w:sz w:val="28"/>
          <w:szCs w:val="28"/>
        </w:rPr>
        <w:t>The Rev. Lisa J. Durkee</w:t>
      </w:r>
    </w:p>
    <w:p w14:paraId="59451DC9" w14:textId="34C8F964" w:rsidR="00FF76F2" w:rsidRPr="0027041A" w:rsidRDefault="00FF76F2" w:rsidP="00FF76F2">
      <w:pPr>
        <w:spacing w:after="0" w:line="240" w:lineRule="auto"/>
        <w:jc w:val="center"/>
        <w:rPr>
          <w:rFonts w:ascii="Times New Roman" w:hAnsi="Times New Roman" w:cs="Times New Roman"/>
          <w:sz w:val="28"/>
          <w:szCs w:val="28"/>
        </w:rPr>
      </w:pPr>
      <w:r w:rsidRPr="0027041A">
        <w:rPr>
          <w:rFonts w:ascii="Times New Roman" w:hAnsi="Times New Roman" w:cs="Times New Roman"/>
          <w:sz w:val="28"/>
          <w:szCs w:val="28"/>
        </w:rPr>
        <w:t>September 27, 2026</w:t>
      </w:r>
    </w:p>
    <w:p w14:paraId="1D19CAF3" w14:textId="77777777" w:rsidR="00FF76F2" w:rsidRPr="0027041A" w:rsidRDefault="00FF76F2" w:rsidP="00FF76F2">
      <w:pPr>
        <w:spacing w:after="0" w:line="240" w:lineRule="auto"/>
        <w:jc w:val="center"/>
        <w:rPr>
          <w:rFonts w:ascii="Times New Roman" w:hAnsi="Times New Roman" w:cs="Times New Roman"/>
          <w:sz w:val="28"/>
          <w:szCs w:val="28"/>
        </w:rPr>
      </w:pPr>
    </w:p>
    <w:p w14:paraId="63207936" w14:textId="57EC7D5B" w:rsidR="00FF76F2" w:rsidRPr="0027041A" w:rsidRDefault="00FF76F2" w:rsidP="00FF76F2">
      <w:pPr>
        <w:spacing w:after="0" w:line="240" w:lineRule="auto"/>
        <w:rPr>
          <w:rFonts w:ascii="Times New Roman" w:hAnsi="Times New Roman" w:cs="Times New Roman"/>
          <w:sz w:val="28"/>
          <w:szCs w:val="28"/>
        </w:rPr>
      </w:pPr>
      <w:r w:rsidRPr="0027041A">
        <w:rPr>
          <w:rFonts w:ascii="Times New Roman" w:hAnsi="Times New Roman" w:cs="Times New Roman"/>
          <w:sz w:val="28"/>
          <w:szCs w:val="28"/>
        </w:rPr>
        <w:t>Let us pray:  May the words of my mouth and the meditations of all our hearts be acceptable in your sight, O Lord, our Rock and our Redeemer.  Amen.</w:t>
      </w:r>
    </w:p>
    <w:p w14:paraId="2134E2E8" w14:textId="77777777" w:rsidR="005B77FA" w:rsidRPr="0027041A" w:rsidRDefault="005B77FA" w:rsidP="00FF76F2">
      <w:pPr>
        <w:spacing w:after="0" w:line="240" w:lineRule="auto"/>
        <w:rPr>
          <w:rFonts w:ascii="Times New Roman" w:hAnsi="Times New Roman" w:cs="Times New Roman"/>
          <w:sz w:val="28"/>
          <w:szCs w:val="28"/>
        </w:rPr>
      </w:pPr>
    </w:p>
    <w:p w14:paraId="47203B38" w14:textId="3B8A621B" w:rsidR="005B77FA" w:rsidRDefault="00917543" w:rsidP="0077498F">
      <w:pPr>
        <w:spacing w:after="0" w:line="276" w:lineRule="auto"/>
        <w:rPr>
          <w:rFonts w:ascii="Times New Roman" w:eastAsia="Times New Roman" w:hAnsi="Times New Roman" w:cs="Times New Roman"/>
          <w:color w:val="000000"/>
          <w:kern w:val="0"/>
          <w:sz w:val="28"/>
          <w:szCs w:val="28"/>
          <w14:ligatures w14:val="none"/>
        </w:rPr>
      </w:pPr>
      <w:r w:rsidRPr="0027041A">
        <w:rPr>
          <w:rFonts w:ascii="Times New Roman" w:hAnsi="Times New Roman" w:cs="Times New Roman"/>
          <w:sz w:val="28"/>
          <w:szCs w:val="28"/>
        </w:rPr>
        <w:t xml:space="preserve">Wow, what a tall order for us in scripture today!  </w:t>
      </w:r>
      <w:r w:rsidR="007A6643" w:rsidRPr="0027041A">
        <w:rPr>
          <w:rFonts w:ascii="Times New Roman" w:hAnsi="Times New Roman" w:cs="Times New Roman"/>
          <w:sz w:val="28"/>
          <w:szCs w:val="28"/>
        </w:rPr>
        <w:t xml:space="preserve">In his letter to the church at Philippi, Paul first asks that </w:t>
      </w:r>
      <w:r w:rsidR="003B78D3" w:rsidRPr="0027041A">
        <w:rPr>
          <w:rFonts w:ascii="Times New Roman" w:hAnsi="Times New Roman" w:cs="Times New Roman"/>
          <w:sz w:val="28"/>
          <w:szCs w:val="28"/>
        </w:rPr>
        <w:t>those who gather together as what we might call the congregation</w:t>
      </w:r>
      <w:r w:rsidR="0027041A" w:rsidRPr="0027041A">
        <w:rPr>
          <w:rFonts w:ascii="Times New Roman" w:hAnsi="Times New Roman" w:cs="Times New Roman"/>
          <w:sz w:val="28"/>
          <w:szCs w:val="28"/>
        </w:rPr>
        <w:t xml:space="preserve"> be</w:t>
      </w:r>
      <w:r w:rsidR="003B78D3" w:rsidRPr="0027041A">
        <w:rPr>
          <w:rFonts w:ascii="Times New Roman" w:hAnsi="Times New Roman" w:cs="Times New Roman"/>
          <w:sz w:val="28"/>
          <w:szCs w:val="28"/>
        </w:rPr>
        <w:t xml:space="preserve"> </w:t>
      </w:r>
      <w:r w:rsidR="0027041A" w:rsidRPr="0027041A">
        <w:rPr>
          <w:rFonts w:ascii="Times New Roman" w:hAnsi="Times New Roman" w:cs="Times New Roman"/>
          <w:sz w:val="28"/>
          <w:szCs w:val="28"/>
        </w:rPr>
        <w:t>“</w:t>
      </w:r>
      <w:r w:rsidR="0027041A" w:rsidRPr="0027041A">
        <w:rPr>
          <w:rFonts w:ascii="Times New Roman" w:eastAsia="Times New Roman" w:hAnsi="Times New Roman" w:cs="Times New Roman"/>
          <w:color w:val="000000"/>
          <w:kern w:val="0"/>
          <w:sz w:val="28"/>
          <w:szCs w:val="28"/>
          <w14:ligatures w14:val="none"/>
        </w:rPr>
        <w:t>in full accord and of one mind.”</w:t>
      </w:r>
      <w:r w:rsidR="0027041A">
        <w:rPr>
          <w:rFonts w:ascii="Times New Roman" w:eastAsia="Times New Roman" w:hAnsi="Times New Roman" w:cs="Times New Roman"/>
          <w:color w:val="000000"/>
          <w:kern w:val="0"/>
          <w:sz w:val="28"/>
          <w:szCs w:val="28"/>
          <w14:ligatures w14:val="none"/>
        </w:rPr>
        <w:t xml:space="preserve">  That we read this on the morning of our annual meeting is kind of a fun challenge, isn’t it?  </w:t>
      </w:r>
      <w:r w:rsidR="00C33331">
        <w:rPr>
          <w:rFonts w:ascii="Times New Roman" w:eastAsia="Times New Roman" w:hAnsi="Times New Roman" w:cs="Times New Roman"/>
          <w:color w:val="000000"/>
          <w:kern w:val="0"/>
          <w:sz w:val="28"/>
          <w:szCs w:val="28"/>
          <w14:ligatures w14:val="none"/>
        </w:rPr>
        <w:t xml:space="preserve">Paul doesn’t only suggest that </w:t>
      </w:r>
      <w:r w:rsidR="009B1AD5">
        <w:rPr>
          <w:rFonts w:ascii="Times New Roman" w:eastAsia="Times New Roman" w:hAnsi="Times New Roman" w:cs="Times New Roman"/>
          <w:color w:val="000000"/>
          <w:kern w:val="0"/>
          <w:sz w:val="28"/>
          <w:szCs w:val="28"/>
          <w14:ligatures w14:val="none"/>
        </w:rPr>
        <w:t xml:space="preserve">we unite together, but that we aim to be of </w:t>
      </w:r>
      <w:r w:rsidR="009B1AD5">
        <w:rPr>
          <w:rFonts w:ascii="Times New Roman" w:eastAsia="Times New Roman" w:hAnsi="Times New Roman" w:cs="Times New Roman"/>
          <w:i/>
          <w:iCs/>
          <w:color w:val="000000"/>
          <w:kern w:val="0"/>
          <w:sz w:val="28"/>
          <w:szCs w:val="28"/>
          <w14:ligatures w14:val="none"/>
        </w:rPr>
        <w:t>the same mind as Christ Jesus.</w:t>
      </w:r>
      <w:r w:rsidR="009B1AD5">
        <w:rPr>
          <w:rFonts w:ascii="Times New Roman" w:eastAsia="Times New Roman" w:hAnsi="Times New Roman" w:cs="Times New Roman"/>
          <w:color w:val="000000"/>
          <w:kern w:val="0"/>
          <w:sz w:val="28"/>
          <w:szCs w:val="28"/>
          <w14:ligatures w14:val="none"/>
        </w:rPr>
        <w:t xml:space="preserve">  I wonder if there is any among us who </w:t>
      </w:r>
      <w:r w:rsidR="0069262F">
        <w:rPr>
          <w:rFonts w:ascii="Times New Roman" w:eastAsia="Times New Roman" w:hAnsi="Times New Roman" w:cs="Times New Roman"/>
          <w:color w:val="000000"/>
          <w:kern w:val="0"/>
          <w:sz w:val="28"/>
          <w:szCs w:val="28"/>
          <w14:ligatures w14:val="none"/>
        </w:rPr>
        <w:t>would lay claim to that truth for them . . . May I ask, “</w:t>
      </w:r>
      <w:r w:rsidR="00B65376">
        <w:rPr>
          <w:rFonts w:ascii="Times New Roman" w:eastAsia="Times New Roman" w:hAnsi="Times New Roman" w:cs="Times New Roman"/>
          <w:color w:val="000000"/>
          <w:kern w:val="0"/>
          <w:sz w:val="28"/>
          <w:szCs w:val="28"/>
          <w14:ligatures w14:val="none"/>
        </w:rPr>
        <w:t xml:space="preserve">do any of you think that attaining to be of one mind with Jesus is possible?”  … </w:t>
      </w:r>
      <w:r w:rsidR="00236159">
        <w:rPr>
          <w:rFonts w:ascii="Times New Roman" w:eastAsia="Times New Roman" w:hAnsi="Times New Roman" w:cs="Times New Roman"/>
          <w:color w:val="000000"/>
          <w:kern w:val="0"/>
          <w:sz w:val="28"/>
          <w:szCs w:val="28"/>
          <w14:ligatures w14:val="none"/>
        </w:rPr>
        <w:t xml:space="preserve">Maybe our response to such a question </w:t>
      </w:r>
      <w:r w:rsidR="00DC69E9">
        <w:rPr>
          <w:rFonts w:ascii="Times New Roman" w:eastAsia="Times New Roman" w:hAnsi="Times New Roman" w:cs="Times New Roman"/>
          <w:color w:val="000000"/>
          <w:kern w:val="0"/>
          <w:sz w:val="28"/>
          <w:szCs w:val="28"/>
          <w14:ligatures w14:val="none"/>
        </w:rPr>
        <w:t>is</w:t>
      </w:r>
      <w:r w:rsidR="00236159">
        <w:rPr>
          <w:rFonts w:ascii="Times New Roman" w:eastAsia="Times New Roman" w:hAnsi="Times New Roman" w:cs="Times New Roman"/>
          <w:color w:val="000000"/>
          <w:kern w:val="0"/>
          <w:sz w:val="28"/>
          <w:szCs w:val="28"/>
          <w14:ligatures w14:val="none"/>
        </w:rPr>
        <w:t xml:space="preserve"> to </w:t>
      </w:r>
      <w:r w:rsidR="0009394B">
        <w:rPr>
          <w:rFonts w:ascii="Times New Roman" w:eastAsia="Times New Roman" w:hAnsi="Times New Roman" w:cs="Times New Roman"/>
          <w:color w:val="000000"/>
          <w:kern w:val="0"/>
          <w:sz w:val="28"/>
          <w:szCs w:val="28"/>
          <w14:ligatures w14:val="none"/>
        </w:rPr>
        <w:t xml:space="preserve">be </w:t>
      </w:r>
      <w:r w:rsidR="00DC69E9">
        <w:rPr>
          <w:rFonts w:ascii="Times New Roman" w:eastAsia="Times New Roman" w:hAnsi="Times New Roman" w:cs="Times New Roman"/>
          <w:color w:val="000000"/>
          <w:kern w:val="0"/>
          <w:sz w:val="28"/>
          <w:szCs w:val="28"/>
          <w14:ligatures w14:val="none"/>
        </w:rPr>
        <w:t>reminded</w:t>
      </w:r>
      <w:r w:rsidR="0009394B">
        <w:rPr>
          <w:rFonts w:ascii="Times New Roman" w:eastAsia="Times New Roman" w:hAnsi="Times New Roman" w:cs="Times New Roman"/>
          <w:color w:val="000000"/>
          <w:kern w:val="0"/>
          <w:sz w:val="28"/>
          <w:szCs w:val="28"/>
          <w14:ligatures w14:val="none"/>
        </w:rPr>
        <w:t xml:space="preserve"> </w:t>
      </w:r>
      <w:r w:rsidR="00DC69E9">
        <w:rPr>
          <w:rFonts w:ascii="Times New Roman" w:eastAsia="Times New Roman" w:hAnsi="Times New Roman" w:cs="Times New Roman"/>
          <w:color w:val="000000"/>
          <w:kern w:val="0"/>
          <w:sz w:val="28"/>
          <w:szCs w:val="28"/>
          <w14:ligatures w14:val="none"/>
        </w:rPr>
        <w:t xml:space="preserve">that we are, after all, “made in God’s image.”  </w:t>
      </w:r>
      <w:r w:rsidR="00FC037A">
        <w:rPr>
          <w:rFonts w:ascii="Times New Roman" w:eastAsia="Times New Roman" w:hAnsi="Times New Roman" w:cs="Times New Roman"/>
          <w:color w:val="000000"/>
          <w:kern w:val="0"/>
          <w:sz w:val="28"/>
          <w:szCs w:val="28"/>
          <w14:ligatures w14:val="none"/>
        </w:rPr>
        <w:t xml:space="preserve">Have you ever really thought much about what this means?  </w:t>
      </w:r>
    </w:p>
    <w:p w14:paraId="521A100C" w14:textId="77777777" w:rsidR="00A03BB9" w:rsidRDefault="00A03BB9" w:rsidP="0077498F">
      <w:pPr>
        <w:spacing w:after="0" w:line="276" w:lineRule="auto"/>
        <w:rPr>
          <w:rFonts w:ascii="Times New Roman" w:eastAsia="Times New Roman" w:hAnsi="Times New Roman" w:cs="Times New Roman"/>
          <w:color w:val="000000"/>
          <w:kern w:val="0"/>
          <w:sz w:val="28"/>
          <w:szCs w:val="28"/>
          <w14:ligatures w14:val="none"/>
        </w:rPr>
      </w:pPr>
    </w:p>
    <w:p w14:paraId="441CE87D" w14:textId="38C25FBE" w:rsidR="00A03BB9" w:rsidRDefault="001B2248" w:rsidP="0077498F">
      <w:pPr>
        <w:spacing w:after="0" w:line="276" w:lineRule="auto"/>
        <w:rPr>
          <w:rFonts w:ascii="Times New Roman" w:hAnsi="Times New Roman" w:cs="Times New Roman"/>
          <w:sz w:val="28"/>
          <w:szCs w:val="28"/>
        </w:rPr>
      </w:pPr>
      <w:r>
        <w:rPr>
          <w:rFonts w:ascii="Times New Roman" w:hAnsi="Times New Roman" w:cs="Times New Roman"/>
          <w:sz w:val="28"/>
          <w:szCs w:val="28"/>
        </w:rPr>
        <w:t xml:space="preserve">It was when she was well into her twenties that my older daughter, Keira, thanked me for </w:t>
      </w:r>
      <w:r w:rsidR="009813DA">
        <w:rPr>
          <w:rFonts w:ascii="Times New Roman" w:hAnsi="Times New Roman" w:cs="Times New Roman"/>
          <w:sz w:val="28"/>
          <w:szCs w:val="28"/>
        </w:rPr>
        <w:t xml:space="preserve">not letting </w:t>
      </w:r>
      <w:r w:rsidR="008D283C">
        <w:rPr>
          <w:rFonts w:ascii="Times New Roman" w:hAnsi="Times New Roman" w:cs="Times New Roman"/>
          <w:sz w:val="28"/>
          <w:szCs w:val="28"/>
        </w:rPr>
        <w:t>my girls</w:t>
      </w:r>
      <w:r w:rsidR="009813DA">
        <w:rPr>
          <w:rFonts w:ascii="Times New Roman" w:hAnsi="Times New Roman" w:cs="Times New Roman"/>
          <w:sz w:val="28"/>
          <w:szCs w:val="28"/>
        </w:rPr>
        <w:t xml:space="preserve"> have a cell phone until they were older and were walking a longer distance home from school each day.  Even then, </w:t>
      </w:r>
      <w:r w:rsidR="00272F89">
        <w:rPr>
          <w:rFonts w:ascii="Times New Roman" w:hAnsi="Times New Roman" w:cs="Times New Roman"/>
          <w:sz w:val="28"/>
          <w:szCs w:val="28"/>
        </w:rPr>
        <w:t xml:space="preserve">she had what we call a “dumb phone,” without access to the internet.  The girls’ dad and I had decided it would be better if they not be in constant contact with </w:t>
      </w:r>
      <w:r w:rsidR="004E020B">
        <w:rPr>
          <w:rFonts w:ascii="Times New Roman" w:hAnsi="Times New Roman" w:cs="Times New Roman"/>
          <w:sz w:val="28"/>
          <w:szCs w:val="28"/>
        </w:rPr>
        <w:t xml:space="preserve">“the world,” because we had heard of the ways that young people can be manipulated online.  What Keira </w:t>
      </w:r>
      <w:r w:rsidR="0064583D">
        <w:rPr>
          <w:rFonts w:ascii="Times New Roman" w:hAnsi="Times New Roman" w:cs="Times New Roman"/>
          <w:sz w:val="28"/>
          <w:szCs w:val="28"/>
        </w:rPr>
        <w:t xml:space="preserve">mentioned in her thanks, though, was more specific.  She was glad that she and Emma were not subject to the constant comparisons that arise when </w:t>
      </w:r>
      <w:r w:rsidR="00572E22">
        <w:rPr>
          <w:rFonts w:ascii="Times New Roman" w:hAnsi="Times New Roman" w:cs="Times New Roman"/>
          <w:sz w:val="28"/>
          <w:szCs w:val="28"/>
        </w:rPr>
        <w:t xml:space="preserve">individuals see the carefully curated images of life, of self that </w:t>
      </w:r>
      <w:r w:rsidR="001674FD">
        <w:rPr>
          <w:rFonts w:ascii="Times New Roman" w:hAnsi="Times New Roman" w:cs="Times New Roman"/>
          <w:sz w:val="28"/>
          <w:szCs w:val="28"/>
        </w:rPr>
        <w:t xml:space="preserve">are presented on social media.  There was enough of that in face-to-face encounters in middle and high school years.  </w:t>
      </w:r>
      <w:r w:rsidR="00A06826">
        <w:rPr>
          <w:rFonts w:ascii="Times New Roman" w:hAnsi="Times New Roman" w:cs="Times New Roman"/>
          <w:sz w:val="28"/>
          <w:szCs w:val="28"/>
        </w:rPr>
        <w:t xml:space="preserve">I am grateful to have been pointedly vindicated for having </w:t>
      </w:r>
      <w:r w:rsidR="00A06826">
        <w:rPr>
          <w:rFonts w:ascii="Times New Roman" w:hAnsi="Times New Roman" w:cs="Times New Roman"/>
          <w:i/>
          <w:iCs/>
          <w:sz w:val="28"/>
          <w:szCs w:val="28"/>
        </w:rPr>
        <w:t>deprived</w:t>
      </w:r>
      <w:r w:rsidR="00A06826">
        <w:rPr>
          <w:rFonts w:ascii="Times New Roman" w:hAnsi="Times New Roman" w:cs="Times New Roman"/>
          <w:sz w:val="28"/>
          <w:szCs w:val="28"/>
        </w:rPr>
        <w:t xml:space="preserve"> her and Emma when they were young.  </w:t>
      </w:r>
      <w:r w:rsidR="00AD36D6">
        <w:rPr>
          <w:rFonts w:ascii="Times New Roman" w:hAnsi="Times New Roman" w:cs="Times New Roman"/>
          <w:sz w:val="28"/>
          <w:szCs w:val="28"/>
        </w:rPr>
        <w:t xml:space="preserve">I wonder, though, if any of you have more recently heard of an alarming trend.  Have you heard of “looksmaxxing?” </w:t>
      </w:r>
      <w:r w:rsidR="00C630D8">
        <w:rPr>
          <w:rFonts w:ascii="Times New Roman" w:hAnsi="Times New Roman" w:cs="Times New Roman"/>
          <w:sz w:val="28"/>
          <w:szCs w:val="28"/>
        </w:rPr>
        <w:t xml:space="preserve"> Such a premium on physical attributes has been placed that there are young people, as early as </w:t>
      </w:r>
      <w:r w:rsidR="002A5E4C">
        <w:rPr>
          <w:rFonts w:ascii="Times New Roman" w:hAnsi="Times New Roman" w:cs="Times New Roman"/>
          <w:sz w:val="28"/>
          <w:szCs w:val="28"/>
        </w:rPr>
        <w:t xml:space="preserve">in </w:t>
      </w:r>
      <w:r w:rsidR="00C630D8">
        <w:rPr>
          <w:rFonts w:ascii="Times New Roman" w:hAnsi="Times New Roman" w:cs="Times New Roman"/>
          <w:sz w:val="28"/>
          <w:szCs w:val="28"/>
        </w:rPr>
        <w:t>their teen years,</w:t>
      </w:r>
      <w:r w:rsidR="002A5E4C">
        <w:rPr>
          <w:rFonts w:ascii="Times New Roman" w:hAnsi="Times New Roman" w:cs="Times New Roman"/>
          <w:sz w:val="28"/>
          <w:szCs w:val="28"/>
        </w:rPr>
        <w:t xml:space="preserve"> who are having plastic surgery—even </w:t>
      </w:r>
      <w:r w:rsidR="00B059C6">
        <w:rPr>
          <w:rFonts w:ascii="Times New Roman" w:hAnsi="Times New Roman" w:cs="Times New Roman"/>
          <w:sz w:val="28"/>
          <w:szCs w:val="28"/>
        </w:rPr>
        <w:t xml:space="preserve">performing bone breaking procedures on themselves—in order to </w:t>
      </w:r>
      <w:r w:rsidR="00B059C6">
        <w:rPr>
          <w:rFonts w:ascii="Times New Roman" w:hAnsi="Times New Roman" w:cs="Times New Roman"/>
          <w:sz w:val="28"/>
          <w:szCs w:val="28"/>
        </w:rPr>
        <w:lastRenderedPageBreak/>
        <w:t xml:space="preserve">achieve what they have understood to be “perfect” facial features and carefully sculpted physiques.  </w:t>
      </w:r>
      <w:r w:rsidR="0009770A">
        <w:rPr>
          <w:rFonts w:ascii="Times New Roman" w:hAnsi="Times New Roman" w:cs="Times New Roman"/>
          <w:sz w:val="28"/>
          <w:szCs w:val="28"/>
        </w:rPr>
        <w:t xml:space="preserve">You can imagine correctly that very little good has come of this practice.  </w:t>
      </w:r>
    </w:p>
    <w:p w14:paraId="0CA67643" w14:textId="77777777" w:rsidR="0009770A" w:rsidRDefault="0009770A" w:rsidP="0077498F">
      <w:pPr>
        <w:spacing w:after="0" w:line="276" w:lineRule="auto"/>
        <w:rPr>
          <w:rFonts w:ascii="Times New Roman" w:hAnsi="Times New Roman" w:cs="Times New Roman"/>
          <w:sz w:val="28"/>
          <w:szCs w:val="28"/>
        </w:rPr>
      </w:pPr>
    </w:p>
    <w:p w14:paraId="328F389B" w14:textId="3F0ADD28" w:rsidR="0009770A" w:rsidRDefault="00D00D42" w:rsidP="0077498F">
      <w:pPr>
        <w:spacing w:after="0" w:line="276" w:lineRule="auto"/>
        <w:rPr>
          <w:rFonts w:ascii="Times New Roman" w:hAnsi="Times New Roman" w:cs="Times New Roman"/>
          <w:sz w:val="28"/>
          <w:szCs w:val="28"/>
        </w:rPr>
      </w:pPr>
      <w:r>
        <w:rPr>
          <w:rFonts w:ascii="Times New Roman" w:hAnsi="Times New Roman" w:cs="Times New Roman"/>
          <w:sz w:val="28"/>
          <w:szCs w:val="28"/>
        </w:rPr>
        <w:t xml:space="preserve">And this morning, maybe we can pause for a moment to </w:t>
      </w:r>
      <w:r w:rsidR="005C256A">
        <w:rPr>
          <w:rFonts w:ascii="Times New Roman" w:hAnsi="Times New Roman" w:cs="Times New Roman"/>
          <w:sz w:val="28"/>
          <w:szCs w:val="28"/>
        </w:rPr>
        <w:t xml:space="preserve">wonder why it is that many of our young people and their older counterparts focus so closely on physical appearance.  </w:t>
      </w:r>
      <w:r w:rsidR="000E317A">
        <w:rPr>
          <w:rFonts w:ascii="Times New Roman" w:hAnsi="Times New Roman" w:cs="Times New Roman"/>
          <w:sz w:val="28"/>
          <w:szCs w:val="28"/>
        </w:rPr>
        <w:t>We are, after all, made in God’s image.  What does this mean?</w:t>
      </w:r>
      <w:r w:rsidR="007A6AAF">
        <w:rPr>
          <w:rFonts w:ascii="Times New Roman" w:hAnsi="Times New Roman" w:cs="Times New Roman"/>
          <w:sz w:val="28"/>
          <w:szCs w:val="28"/>
        </w:rPr>
        <w:t xml:space="preserve">  </w:t>
      </w:r>
    </w:p>
    <w:p w14:paraId="46F9910B" w14:textId="77777777" w:rsidR="00FF76F2" w:rsidRPr="0027041A" w:rsidRDefault="00FF76F2" w:rsidP="0077498F">
      <w:pPr>
        <w:spacing w:after="0" w:line="276" w:lineRule="auto"/>
        <w:rPr>
          <w:rFonts w:ascii="Times New Roman" w:hAnsi="Times New Roman" w:cs="Times New Roman"/>
          <w:sz w:val="28"/>
          <w:szCs w:val="28"/>
        </w:rPr>
      </w:pPr>
    </w:p>
    <w:p w14:paraId="5045866D" w14:textId="2F6F1315" w:rsidR="00024E6A" w:rsidRDefault="0053747C" w:rsidP="0077498F">
      <w:pPr>
        <w:spacing w:after="0" w:line="276" w:lineRule="auto"/>
        <w:rPr>
          <w:rFonts w:ascii="Times New Roman" w:hAnsi="Times New Roman" w:cs="Times New Roman"/>
          <w:sz w:val="28"/>
          <w:szCs w:val="28"/>
        </w:rPr>
      </w:pPr>
      <w:r>
        <w:rPr>
          <w:rFonts w:ascii="Times New Roman" w:hAnsi="Times New Roman" w:cs="Times New Roman"/>
          <w:sz w:val="28"/>
          <w:szCs w:val="28"/>
        </w:rPr>
        <w:t xml:space="preserve">I like how </w:t>
      </w:r>
      <w:r w:rsidR="00122970" w:rsidRPr="0027041A">
        <w:rPr>
          <w:rFonts w:ascii="Times New Roman" w:hAnsi="Times New Roman" w:cs="Times New Roman"/>
          <w:sz w:val="28"/>
          <w:szCs w:val="28"/>
        </w:rPr>
        <w:t>Dr. Paul O. Myhre of the Wabash Center for Teaching and Learning in Theology and Religion</w:t>
      </w:r>
      <w:r>
        <w:rPr>
          <w:rFonts w:ascii="Times New Roman" w:hAnsi="Times New Roman" w:cs="Times New Roman"/>
          <w:sz w:val="28"/>
          <w:szCs w:val="28"/>
        </w:rPr>
        <w:t xml:space="preserve"> parses out </w:t>
      </w:r>
      <w:r w:rsidR="009A4F2E">
        <w:rPr>
          <w:rFonts w:ascii="Times New Roman" w:hAnsi="Times New Roman" w:cs="Times New Roman"/>
          <w:sz w:val="28"/>
          <w:szCs w:val="28"/>
        </w:rPr>
        <w:t xml:space="preserve">the content of Psalm 25. </w:t>
      </w:r>
      <w:r w:rsidR="00717479" w:rsidRPr="0027041A">
        <w:rPr>
          <w:rFonts w:ascii="Times New Roman" w:hAnsi="Times New Roman" w:cs="Times New Roman"/>
          <w:sz w:val="28"/>
          <w:szCs w:val="28"/>
        </w:rPr>
        <w:t xml:space="preserve"> </w:t>
      </w:r>
      <w:r w:rsidR="00C60D0D" w:rsidRPr="0027041A">
        <w:rPr>
          <w:rFonts w:ascii="Times New Roman" w:hAnsi="Times New Roman" w:cs="Times New Roman"/>
          <w:sz w:val="28"/>
          <w:szCs w:val="28"/>
        </w:rPr>
        <w:t xml:space="preserve">“In this psalm, the writer engages in a poetic reverie punctuated by reflections on the nature of God and recognition of human nature. It is a prayer that starts with trust in God and an abiding hope in the capacity of God to impact one’s life for the better. </w:t>
      </w:r>
      <w:r w:rsidR="00C60D0D" w:rsidRPr="0027041A">
        <w:rPr>
          <w:rFonts w:ascii="Times New Roman" w:hAnsi="Times New Roman" w:cs="Times New Roman"/>
          <w:i/>
          <w:iCs/>
          <w:sz w:val="28"/>
          <w:szCs w:val="28"/>
        </w:rPr>
        <w:t>It ends with an affirmation of God’s essence as good and upright.”</w:t>
      </w:r>
      <w:r w:rsidR="005E114A" w:rsidRPr="0027041A">
        <w:rPr>
          <w:rFonts w:ascii="Times New Roman" w:hAnsi="Times New Roman" w:cs="Times New Roman"/>
          <w:i/>
          <w:iCs/>
          <w:sz w:val="28"/>
          <w:szCs w:val="28"/>
        </w:rPr>
        <w:t xml:space="preserve">  </w:t>
      </w:r>
      <w:r w:rsidR="009A4F2E">
        <w:rPr>
          <w:rFonts w:ascii="Times New Roman" w:hAnsi="Times New Roman" w:cs="Times New Roman"/>
          <w:sz w:val="28"/>
          <w:szCs w:val="28"/>
        </w:rPr>
        <w:t>The emphasis here is min</w:t>
      </w:r>
      <w:r w:rsidR="00BF0984">
        <w:rPr>
          <w:rFonts w:ascii="Times New Roman" w:hAnsi="Times New Roman" w:cs="Times New Roman"/>
          <w:sz w:val="28"/>
          <w:szCs w:val="28"/>
        </w:rPr>
        <w:t>e</w:t>
      </w:r>
      <w:r w:rsidR="009A4F2E">
        <w:rPr>
          <w:rFonts w:ascii="Times New Roman" w:hAnsi="Times New Roman" w:cs="Times New Roman"/>
          <w:sz w:val="28"/>
          <w:szCs w:val="28"/>
        </w:rPr>
        <w:t xml:space="preserve">, as I wonder what message is most important for humanity to learn about </w:t>
      </w:r>
      <w:r w:rsidR="00241E9D">
        <w:rPr>
          <w:rFonts w:ascii="Times New Roman" w:hAnsi="Times New Roman" w:cs="Times New Roman"/>
          <w:sz w:val="28"/>
          <w:szCs w:val="28"/>
        </w:rPr>
        <w:t>who God is, who we are, and what about our relationship is worthy of our closest focus.</w:t>
      </w:r>
      <w:r w:rsidR="00BF0984">
        <w:rPr>
          <w:rFonts w:ascii="Times New Roman" w:hAnsi="Times New Roman" w:cs="Times New Roman"/>
          <w:sz w:val="28"/>
          <w:szCs w:val="28"/>
        </w:rPr>
        <w:t xml:space="preserve"> </w:t>
      </w:r>
      <w:r w:rsidR="00AA6248">
        <w:rPr>
          <w:rFonts w:ascii="Times New Roman" w:hAnsi="Times New Roman" w:cs="Times New Roman"/>
          <w:sz w:val="28"/>
          <w:szCs w:val="28"/>
        </w:rPr>
        <w:t xml:space="preserve">Maybe we should be looking at </w:t>
      </w:r>
      <w:r w:rsidR="00EA2B74">
        <w:rPr>
          <w:rFonts w:ascii="Times New Roman" w:hAnsi="Times New Roman" w:cs="Times New Roman"/>
          <w:sz w:val="28"/>
          <w:szCs w:val="28"/>
        </w:rPr>
        <w:t xml:space="preserve">our being made in God’s image as an invitation to be “good and upright.” </w:t>
      </w:r>
      <w:r w:rsidR="00A179FF">
        <w:rPr>
          <w:rFonts w:ascii="Times New Roman" w:hAnsi="Times New Roman" w:cs="Times New Roman"/>
          <w:sz w:val="28"/>
          <w:szCs w:val="28"/>
        </w:rPr>
        <w:t xml:space="preserve"> In case you worry, or even simply pause to think this may be beyond our reach, we can look to the instructions we </w:t>
      </w:r>
      <w:r w:rsidR="0082638B">
        <w:rPr>
          <w:rFonts w:ascii="Times New Roman" w:hAnsi="Times New Roman" w:cs="Times New Roman"/>
          <w:sz w:val="28"/>
          <w:szCs w:val="28"/>
        </w:rPr>
        <w:t xml:space="preserve">discover in the lines that follow.  God is our teacher, and Dr. Myhre </w:t>
      </w:r>
      <w:r w:rsidR="007E29B0">
        <w:rPr>
          <w:rFonts w:ascii="Times New Roman" w:hAnsi="Times New Roman" w:cs="Times New Roman"/>
          <w:sz w:val="28"/>
          <w:szCs w:val="28"/>
        </w:rPr>
        <w:t>explains that ““</w:t>
      </w:r>
      <w:r w:rsidR="00127EE8" w:rsidRPr="0027041A">
        <w:rPr>
          <w:rFonts w:ascii="Times New Roman" w:hAnsi="Times New Roman" w:cs="Times New Roman"/>
          <w:sz w:val="28"/>
          <w:szCs w:val="28"/>
        </w:rPr>
        <w:t>Show me,” “teach me,” and “guide me” are English translations of the Hebrew text. Great teaching has a capacity to do all three.”</w:t>
      </w:r>
      <w:r w:rsidR="00BA4906" w:rsidRPr="0027041A">
        <w:rPr>
          <w:rFonts w:ascii="Times New Roman" w:hAnsi="Times New Roman" w:cs="Times New Roman"/>
          <w:sz w:val="28"/>
          <w:szCs w:val="28"/>
        </w:rPr>
        <w:t xml:space="preserve"> </w:t>
      </w:r>
      <w:r w:rsidR="007E29B0">
        <w:rPr>
          <w:rFonts w:ascii="Times New Roman" w:hAnsi="Times New Roman" w:cs="Times New Roman"/>
          <w:sz w:val="28"/>
          <w:szCs w:val="28"/>
        </w:rPr>
        <w:t xml:space="preserve"> How else does God teach us to be?  What else does God teach us to do?  </w:t>
      </w:r>
      <w:r w:rsidR="007E29B0" w:rsidRPr="007E29B0">
        <w:rPr>
          <w:rFonts w:ascii="Times New Roman" w:hAnsi="Times New Roman" w:cs="Times New Roman"/>
          <w:sz w:val="28"/>
          <w:szCs w:val="28"/>
        </w:rPr>
        <w:t>We</w:t>
      </w:r>
      <w:r w:rsidR="00BA4906" w:rsidRPr="007E29B0">
        <w:rPr>
          <w:rFonts w:ascii="Times New Roman" w:hAnsi="Times New Roman" w:cs="Times New Roman"/>
          <w:sz w:val="28"/>
          <w:szCs w:val="28"/>
        </w:rPr>
        <w:t xml:space="preserve"> can look to </w:t>
      </w:r>
      <w:r w:rsidR="00A74484">
        <w:rPr>
          <w:rFonts w:ascii="Times New Roman" w:hAnsi="Times New Roman" w:cs="Times New Roman"/>
          <w:sz w:val="28"/>
          <w:szCs w:val="28"/>
        </w:rPr>
        <w:t xml:space="preserve">our lesson from the Philippians today, in what we know as </w:t>
      </w:r>
      <w:r w:rsidR="00BA4906" w:rsidRPr="007E29B0">
        <w:rPr>
          <w:rFonts w:ascii="Times New Roman" w:hAnsi="Times New Roman" w:cs="Times New Roman"/>
          <w:sz w:val="28"/>
          <w:szCs w:val="28"/>
        </w:rPr>
        <w:t>the Phil</w:t>
      </w:r>
      <w:r w:rsidR="00A74484">
        <w:rPr>
          <w:rFonts w:ascii="Times New Roman" w:hAnsi="Times New Roman" w:cs="Times New Roman"/>
          <w:sz w:val="28"/>
          <w:szCs w:val="28"/>
        </w:rPr>
        <w:t>ippian</w:t>
      </w:r>
      <w:r w:rsidR="00BA4906" w:rsidRPr="007E29B0">
        <w:rPr>
          <w:rFonts w:ascii="Times New Roman" w:hAnsi="Times New Roman" w:cs="Times New Roman"/>
          <w:sz w:val="28"/>
          <w:szCs w:val="28"/>
        </w:rPr>
        <w:t xml:space="preserve"> hymn</w:t>
      </w:r>
      <w:r w:rsidR="00A74484">
        <w:rPr>
          <w:rFonts w:ascii="Times New Roman" w:hAnsi="Times New Roman" w:cs="Times New Roman"/>
          <w:sz w:val="28"/>
          <w:szCs w:val="28"/>
        </w:rPr>
        <w:t>,</w:t>
      </w:r>
      <w:r w:rsidR="00BA4906" w:rsidRPr="007E29B0">
        <w:rPr>
          <w:rFonts w:ascii="Times New Roman" w:hAnsi="Times New Roman" w:cs="Times New Roman"/>
          <w:sz w:val="28"/>
          <w:szCs w:val="28"/>
        </w:rPr>
        <w:t xml:space="preserve"> to know what allowing God to be our teacher can lead to:  the same mind . . .  the same love.</w:t>
      </w:r>
      <w:r w:rsidR="00A74484">
        <w:rPr>
          <w:rFonts w:ascii="Times New Roman" w:hAnsi="Times New Roman" w:cs="Times New Roman"/>
          <w:sz w:val="28"/>
          <w:szCs w:val="28"/>
        </w:rPr>
        <w:t xml:space="preserve">  </w:t>
      </w:r>
    </w:p>
    <w:p w14:paraId="39EBE1D6" w14:textId="77777777" w:rsidR="00A74484" w:rsidRDefault="00A74484" w:rsidP="0077498F">
      <w:pPr>
        <w:spacing w:after="0" w:line="276" w:lineRule="auto"/>
        <w:rPr>
          <w:rFonts w:ascii="Times New Roman" w:hAnsi="Times New Roman" w:cs="Times New Roman"/>
          <w:sz w:val="28"/>
          <w:szCs w:val="28"/>
        </w:rPr>
      </w:pPr>
    </w:p>
    <w:p w14:paraId="2C399E04" w14:textId="20B9C6C1" w:rsidR="0059149D" w:rsidRDefault="00A74484" w:rsidP="0077498F">
      <w:pPr>
        <w:spacing w:after="0" w:line="276" w:lineRule="auto"/>
        <w:rPr>
          <w:rFonts w:ascii="Times New Roman" w:hAnsi="Times New Roman" w:cs="Times New Roman"/>
          <w:sz w:val="28"/>
          <w:szCs w:val="28"/>
        </w:rPr>
      </w:pPr>
      <w:r>
        <w:rPr>
          <w:rFonts w:ascii="Times New Roman" w:hAnsi="Times New Roman" w:cs="Times New Roman"/>
          <w:sz w:val="28"/>
          <w:szCs w:val="28"/>
        </w:rPr>
        <w:t xml:space="preserve">We receive many different messages, though, about how we are to be, to act in the world, not all of which originate with God, of course.  </w:t>
      </w:r>
      <w:r w:rsidR="00686C55">
        <w:rPr>
          <w:rFonts w:ascii="Times New Roman" w:hAnsi="Times New Roman" w:cs="Times New Roman"/>
          <w:sz w:val="28"/>
          <w:szCs w:val="28"/>
        </w:rPr>
        <w:t xml:space="preserve">Where we know God “in three persons, blessed Trinity,” always in relationship as one, and always seeking loving relationship with humanity, some of our human teachers or leaders </w:t>
      </w:r>
      <w:r w:rsidR="00ED3D34">
        <w:rPr>
          <w:rFonts w:ascii="Times New Roman" w:hAnsi="Times New Roman" w:cs="Times New Roman"/>
          <w:sz w:val="28"/>
          <w:szCs w:val="28"/>
        </w:rPr>
        <w:t xml:space="preserve">would steer us toward fierce individualism.  It seems more often than not, that when we focus on self above community, </w:t>
      </w:r>
      <w:r w:rsidR="00B94540">
        <w:rPr>
          <w:rFonts w:ascii="Times New Roman" w:hAnsi="Times New Roman" w:cs="Times New Roman"/>
          <w:sz w:val="28"/>
          <w:szCs w:val="28"/>
        </w:rPr>
        <w:t xml:space="preserve">we lose our way—even individually.  To be made in God’s image means to be made for community.  </w:t>
      </w:r>
      <w:r w:rsidR="00B94540" w:rsidRPr="0027041A">
        <w:rPr>
          <w:rFonts w:ascii="Times New Roman" w:hAnsi="Times New Roman" w:cs="Times New Roman"/>
          <w:sz w:val="28"/>
          <w:szCs w:val="28"/>
        </w:rPr>
        <w:t xml:space="preserve">Ryan Schellenberg, </w:t>
      </w:r>
      <w:r w:rsidR="00B94540">
        <w:rPr>
          <w:rFonts w:ascii="Times New Roman" w:hAnsi="Times New Roman" w:cs="Times New Roman"/>
          <w:sz w:val="28"/>
          <w:szCs w:val="28"/>
        </w:rPr>
        <w:t xml:space="preserve">who is </w:t>
      </w:r>
      <w:r w:rsidR="00B94540" w:rsidRPr="0027041A">
        <w:rPr>
          <w:rFonts w:ascii="Times New Roman" w:hAnsi="Times New Roman" w:cs="Times New Roman"/>
          <w:sz w:val="28"/>
          <w:szCs w:val="28"/>
        </w:rPr>
        <w:t>Associate Professor of New Testament at Methodist Theological School in Ohio</w:t>
      </w:r>
      <w:r w:rsidR="00B94540">
        <w:rPr>
          <w:rFonts w:ascii="Times New Roman" w:hAnsi="Times New Roman" w:cs="Times New Roman"/>
          <w:sz w:val="28"/>
          <w:szCs w:val="28"/>
        </w:rPr>
        <w:t>, names “Unity as resistance.</w:t>
      </w:r>
      <w:r w:rsidR="00BE00A3">
        <w:rPr>
          <w:rFonts w:ascii="Times New Roman" w:hAnsi="Times New Roman" w:cs="Times New Roman"/>
          <w:sz w:val="28"/>
          <w:szCs w:val="28"/>
        </w:rPr>
        <w:t xml:space="preserve">”  </w:t>
      </w:r>
      <w:r w:rsidR="003F031E">
        <w:rPr>
          <w:rFonts w:ascii="Times New Roman" w:hAnsi="Times New Roman" w:cs="Times New Roman"/>
          <w:sz w:val="28"/>
          <w:szCs w:val="28"/>
        </w:rPr>
        <w:t xml:space="preserve">In an era in which we are told too often to “look out </w:t>
      </w:r>
      <w:r w:rsidR="003F031E">
        <w:rPr>
          <w:rFonts w:ascii="Times New Roman" w:hAnsi="Times New Roman" w:cs="Times New Roman"/>
          <w:sz w:val="28"/>
          <w:szCs w:val="28"/>
        </w:rPr>
        <w:lastRenderedPageBreak/>
        <w:t xml:space="preserve">for number one,” whether individually, as states, or as nations,” Paul has taught us that to follow </w:t>
      </w:r>
      <w:r w:rsidR="003F031E">
        <w:rPr>
          <w:rFonts w:ascii="Times New Roman" w:hAnsi="Times New Roman" w:cs="Times New Roman"/>
          <w:i/>
          <w:iCs/>
          <w:sz w:val="28"/>
          <w:szCs w:val="28"/>
        </w:rPr>
        <w:t>Jesus</w:t>
      </w:r>
      <w:r w:rsidR="003F031E">
        <w:rPr>
          <w:rFonts w:ascii="Times New Roman" w:hAnsi="Times New Roman" w:cs="Times New Roman"/>
          <w:sz w:val="28"/>
          <w:szCs w:val="28"/>
        </w:rPr>
        <w:t xml:space="preserve"> means </w:t>
      </w:r>
      <w:r w:rsidR="0059149D">
        <w:rPr>
          <w:rFonts w:ascii="Times New Roman" w:hAnsi="Times New Roman" w:cs="Times New Roman"/>
          <w:sz w:val="28"/>
          <w:szCs w:val="28"/>
        </w:rPr>
        <w:t>“</w:t>
      </w:r>
      <w:r w:rsidR="0059149D" w:rsidRPr="0027041A">
        <w:rPr>
          <w:rFonts w:ascii="Times New Roman" w:hAnsi="Times New Roman" w:cs="Times New Roman"/>
          <w:sz w:val="28"/>
          <w:szCs w:val="28"/>
        </w:rPr>
        <w:t>to set aside selfish ambition and self-interest and instead set their hearts on what is best for others.</w:t>
      </w:r>
      <w:r w:rsidR="0059149D">
        <w:rPr>
          <w:sz w:val="28"/>
          <w:szCs w:val="28"/>
        </w:rPr>
        <w:t xml:space="preserve">  </w:t>
      </w:r>
      <w:r w:rsidR="0059149D" w:rsidRPr="0027041A">
        <w:rPr>
          <w:rFonts w:ascii="Times New Roman" w:hAnsi="Times New Roman" w:cs="Times New Roman"/>
          <w:sz w:val="28"/>
          <w:szCs w:val="28"/>
        </w:rPr>
        <w:t>Paul’s vision of harmony through mutual service and care offers a refreshing alternative to modern discourses of self-care and boundary-maintenance, which assign to each individual a moral imperative to prioritize and protect the self.”</w:t>
      </w:r>
      <w:r w:rsidR="0059149D">
        <w:rPr>
          <w:rFonts w:ascii="Times New Roman" w:hAnsi="Times New Roman" w:cs="Times New Roman"/>
          <w:sz w:val="28"/>
          <w:szCs w:val="28"/>
        </w:rPr>
        <w:t xml:space="preserve">  </w:t>
      </w:r>
    </w:p>
    <w:p w14:paraId="7B701131" w14:textId="77777777" w:rsidR="00B145E8" w:rsidRDefault="00B145E8" w:rsidP="0077498F">
      <w:pPr>
        <w:spacing w:after="0" w:line="276" w:lineRule="auto"/>
        <w:rPr>
          <w:rFonts w:ascii="Times New Roman" w:hAnsi="Times New Roman" w:cs="Times New Roman"/>
          <w:sz w:val="28"/>
          <w:szCs w:val="28"/>
        </w:rPr>
      </w:pPr>
    </w:p>
    <w:p w14:paraId="6028B8A6" w14:textId="3596523E" w:rsidR="00B145E8" w:rsidRDefault="00B145E8" w:rsidP="0077498F">
      <w:pPr>
        <w:spacing w:after="0" w:line="276" w:lineRule="auto"/>
        <w:rPr>
          <w:rFonts w:ascii="Times New Roman" w:hAnsi="Times New Roman" w:cs="Times New Roman"/>
          <w:sz w:val="28"/>
          <w:szCs w:val="28"/>
        </w:rPr>
      </w:pPr>
      <w:r>
        <w:rPr>
          <w:rFonts w:ascii="Times New Roman" w:hAnsi="Times New Roman" w:cs="Times New Roman"/>
          <w:sz w:val="28"/>
          <w:szCs w:val="28"/>
        </w:rPr>
        <w:t>To follow Jesus as a model for our humanity, for our model of what it means to be made in God’s image is really kind of astounding</w:t>
      </w:r>
      <w:r w:rsidR="004E0E2B">
        <w:rPr>
          <w:rFonts w:ascii="Times New Roman" w:hAnsi="Times New Roman" w:cs="Times New Roman"/>
          <w:sz w:val="28"/>
          <w:szCs w:val="28"/>
        </w:rPr>
        <w:t xml:space="preserve">, and Paul is so bold as to suggest that we aim to be of one mind with Jesus.  What we learn of God’s nature, of God’s character in Psalm 25 is </w:t>
      </w:r>
      <w:r w:rsidR="00494406">
        <w:rPr>
          <w:rFonts w:ascii="Times New Roman" w:hAnsi="Times New Roman" w:cs="Times New Roman"/>
          <w:sz w:val="28"/>
          <w:szCs w:val="28"/>
        </w:rPr>
        <w:t xml:space="preserve">that God is filled with </w:t>
      </w:r>
      <w:r w:rsidR="00494406" w:rsidRPr="0027041A">
        <w:rPr>
          <w:rFonts w:ascii="Times New Roman" w:hAnsi="Times New Roman" w:cs="Times New Roman"/>
          <w:sz w:val="28"/>
          <w:szCs w:val="28"/>
        </w:rPr>
        <w:t>covenantal, unchanging, merciful love</w:t>
      </w:r>
      <w:r w:rsidR="00494406">
        <w:rPr>
          <w:rFonts w:ascii="Times New Roman" w:hAnsi="Times New Roman" w:cs="Times New Roman"/>
          <w:sz w:val="28"/>
          <w:szCs w:val="28"/>
        </w:rPr>
        <w:t>. This is a love that forgives even our greatest sins</w:t>
      </w:r>
      <w:r w:rsidR="00355233">
        <w:rPr>
          <w:rFonts w:ascii="Times New Roman" w:hAnsi="Times New Roman" w:cs="Times New Roman"/>
          <w:sz w:val="28"/>
          <w:szCs w:val="28"/>
        </w:rPr>
        <w:t xml:space="preserve"> and invites us to forgive others.  </w:t>
      </w:r>
      <w:r w:rsidR="00FE7DB7">
        <w:rPr>
          <w:rFonts w:ascii="Times New Roman" w:hAnsi="Times New Roman" w:cs="Times New Roman"/>
          <w:sz w:val="28"/>
          <w:szCs w:val="28"/>
        </w:rPr>
        <w:t>So, what does love look like?</w:t>
      </w:r>
    </w:p>
    <w:p w14:paraId="784A693A" w14:textId="77777777" w:rsidR="00FE7DB7" w:rsidRDefault="00FE7DB7" w:rsidP="0077498F">
      <w:pPr>
        <w:spacing w:after="0" w:line="276" w:lineRule="auto"/>
        <w:rPr>
          <w:rFonts w:ascii="Times New Roman" w:hAnsi="Times New Roman" w:cs="Times New Roman"/>
          <w:sz w:val="28"/>
          <w:szCs w:val="28"/>
        </w:rPr>
      </w:pPr>
    </w:p>
    <w:p w14:paraId="0B34C11A" w14:textId="524FEF68" w:rsidR="00E356D8" w:rsidRDefault="00FE7DB7" w:rsidP="0077498F">
      <w:pPr>
        <w:spacing w:after="0" w:line="276" w:lineRule="auto"/>
        <w:rPr>
          <w:rFonts w:ascii="Times New Roman" w:hAnsi="Times New Roman" w:cs="Times New Roman"/>
          <w:sz w:val="28"/>
          <w:szCs w:val="28"/>
        </w:rPr>
      </w:pPr>
      <w:r>
        <w:rPr>
          <w:rFonts w:ascii="Times New Roman" w:hAnsi="Times New Roman" w:cs="Times New Roman"/>
          <w:sz w:val="28"/>
          <w:szCs w:val="28"/>
        </w:rPr>
        <w:t>I feel almost apologetic to admit that I did more reading of others’ insights than I typically do, having been preparing this sermon over weeks</w:t>
      </w:r>
      <w:r w:rsidR="008157A8">
        <w:rPr>
          <w:rFonts w:ascii="Times New Roman" w:hAnsi="Times New Roman" w:cs="Times New Roman"/>
          <w:sz w:val="28"/>
          <w:szCs w:val="28"/>
        </w:rPr>
        <w:t xml:space="preserve">.  To understand love in </w:t>
      </w:r>
      <w:r w:rsidR="008157A8">
        <w:rPr>
          <w:rFonts w:ascii="Times New Roman" w:hAnsi="Times New Roman" w:cs="Times New Roman"/>
          <w:i/>
          <w:iCs/>
          <w:sz w:val="28"/>
          <w:szCs w:val="28"/>
        </w:rPr>
        <w:t>action</w:t>
      </w:r>
      <w:r w:rsidR="008157A8">
        <w:rPr>
          <w:rFonts w:ascii="Times New Roman" w:hAnsi="Times New Roman" w:cs="Times New Roman"/>
          <w:sz w:val="28"/>
          <w:szCs w:val="28"/>
        </w:rPr>
        <w:t>, I was delighted to read of a challenge posed to the theologian John Dominic Crossan</w:t>
      </w:r>
      <w:r w:rsidR="00AD24C1">
        <w:rPr>
          <w:rFonts w:ascii="Times New Roman" w:hAnsi="Times New Roman" w:cs="Times New Roman"/>
          <w:sz w:val="28"/>
          <w:szCs w:val="28"/>
        </w:rPr>
        <w:t xml:space="preserve">.  </w:t>
      </w:r>
      <w:r w:rsidR="000242B9">
        <w:rPr>
          <w:rFonts w:ascii="Times New Roman" w:hAnsi="Times New Roman" w:cs="Times New Roman"/>
          <w:sz w:val="28"/>
          <w:szCs w:val="28"/>
        </w:rPr>
        <w:t xml:space="preserve">I will quote from Crossan’s book-length reflection called </w:t>
      </w:r>
      <w:r w:rsidR="000242B9">
        <w:rPr>
          <w:rFonts w:ascii="Times New Roman" w:hAnsi="Times New Roman" w:cs="Times New Roman"/>
          <w:i/>
          <w:iCs/>
          <w:sz w:val="28"/>
          <w:szCs w:val="28"/>
        </w:rPr>
        <w:t>A Long Way from Tipperary</w:t>
      </w:r>
      <w:r w:rsidR="00E356D8">
        <w:rPr>
          <w:rFonts w:ascii="Times New Roman" w:hAnsi="Times New Roman" w:cs="Times New Roman"/>
          <w:sz w:val="28"/>
          <w:szCs w:val="28"/>
        </w:rPr>
        <w:t xml:space="preserve">: “I often receive very strong audience reactions for speaking about Jesus and </w:t>
      </w:r>
      <w:r w:rsidR="00E356D8">
        <w:rPr>
          <w:rFonts w:ascii="Times New Roman" w:hAnsi="Times New Roman" w:cs="Times New Roman"/>
          <w:i/>
          <w:iCs/>
          <w:sz w:val="28"/>
          <w:szCs w:val="28"/>
        </w:rPr>
        <w:t>justice</w:t>
      </w:r>
      <w:r w:rsidR="00E356D8">
        <w:rPr>
          <w:rFonts w:ascii="Times New Roman" w:hAnsi="Times New Roman" w:cs="Times New Roman"/>
          <w:sz w:val="28"/>
          <w:szCs w:val="28"/>
        </w:rPr>
        <w:t xml:space="preserve"> rather than Christianity and </w:t>
      </w:r>
      <w:r w:rsidR="00E356D8">
        <w:rPr>
          <w:rFonts w:ascii="Times New Roman" w:hAnsi="Times New Roman" w:cs="Times New Roman"/>
          <w:i/>
          <w:iCs/>
          <w:sz w:val="28"/>
          <w:szCs w:val="28"/>
        </w:rPr>
        <w:t>love.</w:t>
      </w:r>
      <w:r w:rsidR="00E356D8">
        <w:rPr>
          <w:rFonts w:ascii="Times New Roman" w:hAnsi="Times New Roman" w:cs="Times New Roman"/>
          <w:sz w:val="28"/>
          <w:szCs w:val="28"/>
        </w:rPr>
        <w:t xml:space="preserve">  The New Testament </w:t>
      </w:r>
      <w:r w:rsidR="00E356D8">
        <w:rPr>
          <w:rFonts w:ascii="Times New Roman" w:hAnsi="Times New Roman" w:cs="Times New Roman"/>
          <w:i/>
          <w:iCs/>
          <w:sz w:val="28"/>
          <w:szCs w:val="28"/>
        </w:rPr>
        <w:t>agape</w:t>
      </w:r>
      <w:r w:rsidR="00E356D8">
        <w:rPr>
          <w:rFonts w:ascii="Times New Roman" w:hAnsi="Times New Roman" w:cs="Times New Roman"/>
          <w:sz w:val="28"/>
          <w:szCs w:val="28"/>
        </w:rPr>
        <w:t xml:space="preserve">, which we translate as ‘love” and often interpret as charity, is best translated as “sharing,” as a commitment to share the goods of this world as belonging to God and not ourselves, as a theology of creation and not just of emotion.  That is why the common shred meal of earliest Christianity was called an </w:t>
      </w:r>
      <w:r w:rsidR="00E356D8">
        <w:rPr>
          <w:rFonts w:ascii="Times New Roman" w:hAnsi="Times New Roman" w:cs="Times New Roman"/>
          <w:i/>
          <w:iCs/>
          <w:sz w:val="28"/>
          <w:szCs w:val="28"/>
        </w:rPr>
        <w:t>agape.</w:t>
      </w:r>
      <w:r w:rsidR="00E356D8">
        <w:rPr>
          <w:rFonts w:ascii="Times New Roman" w:hAnsi="Times New Roman" w:cs="Times New Roman"/>
          <w:sz w:val="28"/>
          <w:szCs w:val="28"/>
        </w:rPr>
        <w:t xml:space="preserve">  It was the Lord’s Supper, not ours.  In other words, love (as </w:t>
      </w:r>
      <w:r w:rsidR="00E356D8" w:rsidRPr="00E356D8">
        <w:rPr>
          <w:rFonts w:ascii="Times New Roman" w:hAnsi="Times New Roman" w:cs="Times New Roman"/>
          <w:i/>
          <w:iCs/>
          <w:sz w:val="28"/>
          <w:szCs w:val="28"/>
        </w:rPr>
        <w:t>agape</w:t>
      </w:r>
      <w:r w:rsidR="00E356D8">
        <w:rPr>
          <w:rFonts w:ascii="Times New Roman" w:hAnsi="Times New Roman" w:cs="Times New Roman"/>
          <w:sz w:val="28"/>
          <w:szCs w:val="28"/>
        </w:rPr>
        <w:t xml:space="preserve">) is simply another word for that divine justice discussed above.  “The why,” one objector insisted “can’t you say love rather than justice?  If they are the same, say love, not justice!”  They </w:t>
      </w:r>
      <w:r w:rsidR="00E356D8">
        <w:rPr>
          <w:rFonts w:ascii="Times New Roman" w:hAnsi="Times New Roman" w:cs="Times New Roman"/>
          <w:i/>
          <w:iCs/>
          <w:sz w:val="28"/>
          <w:szCs w:val="28"/>
        </w:rPr>
        <w:t>are</w:t>
      </w:r>
      <w:r w:rsidR="00E356D8">
        <w:rPr>
          <w:rFonts w:ascii="Times New Roman" w:hAnsi="Times New Roman" w:cs="Times New Roman"/>
          <w:sz w:val="28"/>
          <w:szCs w:val="28"/>
        </w:rPr>
        <w:t xml:space="preserve"> the same, but maybe </w:t>
      </w:r>
      <w:r w:rsidR="00E356D8">
        <w:rPr>
          <w:rFonts w:ascii="Times New Roman" w:hAnsi="Times New Roman" w:cs="Times New Roman"/>
          <w:i/>
          <w:iCs/>
          <w:sz w:val="28"/>
          <w:szCs w:val="28"/>
        </w:rPr>
        <w:t>love</w:t>
      </w:r>
      <w:r w:rsidR="00E356D8">
        <w:rPr>
          <w:rFonts w:ascii="Times New Roman" w:hAnsi="Times New Roman" w:cs="Times New Roman"/>
          <w:sz w:val="28"/>
          <w:szCs w:val="28"/>
        </w:rPr>
        <w:t xml:space="preserve"> is a word so abused by two thousand years of. Christian history that it needs to be warmed in the hands of God for another two thousand before it is safe for further use.”  </w:t>
      </w:r>
    </w:p>
    <w:p w14:paraId="30D67F5F" w14:textId="2DFC4126" w:rsidR="000B4F32" w:rsidRDefault="00E356D8" w:rsidP="0077498F">
      <w:pPr>
        <w:shd w:val="clear" w:color="auto" w:fill="FFFFFF"/>
        <w:spacing w:before="100" w:beforeAutospacing="1" w:after="100" w:afterAutospacing="1" w:line="276" w:lineRule="auto"/>
        <w:rPr>
          <w:rFonts w:ascii="Times New Roman" w:eastAsia="Times New Roman" w:hAnsi="Times New Roman" w:cs="Times New Roman"/>
          <w:color w:val="000000"/>
          <w:kern w:val="0"/>
          <w:sz w:val="28"/>
          <w:szCs w:val="28"/>
          <w14:ligatures w14:val="none"/>
        </w:rPr>
      </w:pPr>
      <w:r>
        <w:rPr>
          <w:rFonts w:ascii="Times New Roman" w:hAnsi="Times New Roman" w:cs="Times New Roman"/>
          <w:sz w:val="28"/>
          <w:szCs w:val="28"/>
        </w:rPr>
        <w:t xml:space="preserve">Jesus had a lot to say about what love looks like, </w:t>
      </w:r>
      <w:r w:rsidR="00B40914">
        <w:rPr>
          <w:rFonts w:ascii="Times New Roman" w:hAnsi="Times New Roman" w:cs="Times New Roman"/>
          <w:sz w:val="28"/>
          <w:szCs w:val="28"/>
        </w:rPr>
        <w:t xml:space="preserve">as he shared the beatitudes and then expanded on them.  </w:t>
      </w:r>
      <w:r w:rsidR="00E41DE5">
        <w:rPr>
          <w:rFonts w:ascii="Times New Roman" w:hAnsi="Times New Roman" w:cs="Times New Roman"/>
          <w:sz w:val="28"/>
          <w:szCs w:val="28"/>
        </w:rPr>
        <w:t>To l</w:t>
      </w:r>
      <w:r w:rsidR="00B40914">
        <w:rPr>
          <w:rFonts w:ascii="Times New Roman" w:hAnsi="Times New Roman" w:cs="Times New Roman"/>
          <w:sz w:val="28"/>
          <w:szCs w:val="28"/>
        </w:rPr>
        <w:t>ove</w:t>
      </w:r>
      <w:r w:rsidR="00E41DE5">
        <w:rPr>
          <w:rFonts w:ascii="Times New Roman" w:hAnsi="Times New Roman" w:cs="Times New Roman"/>
          <w:sz w:val="28"/>
          <w:szCs w:val="28"/>
        </w:rPr>
        <w:t xml:space="preserve"> is to be in community, ensuring that all of God’s creation </w:t>
      </w:r>
      <w:r w:rsidR="00F052A8">
        <w:rPr>
          <w:rFonts w:ascii="Times New Roman" w:hAnsi="Times New Roman" w:cs="Times New Roman"/>
          <w:sz w:val="28"/>
          <w:szCs w:val="28"/>
        </w:rPr>
        <w:t xml:space="preserve">benefits in like manner from God’s great gifts.  I guess we can see how humanity’s frequent focus on self, and even on the </w:t>
      </w:r>
      <w:r w:rsidR="00F052A8" w:rsidRPr="002C561D">
        <w:rPr>
          <w:rFonts w:ascii="Times New Roman" w:hAnsi="Times New Roman" w:cs="Times New Roman"/>
          <w:i/>
          <w:iCs/>
          <w:sz w:val="28"/>
          <w:szCs w:val="28"/>
        </w:rPr>
        <w:t>physical</w:t>
      </w:r>
      <w:r w:rsidR="00F052A8">
        <w:rPr>
          <w:rFonts w:ascii="Times New Roman" w:hAnsi="Times New Roman" w:cs="Times New Roman"/>
          <w:sz w:val="28"/>
          <w:szCs w:val="28"/>
        </w:rPr>
        <w:t xml:space="preserve"> self most particularly</w:t>
      </w:r>
      <w:r w:rsidR="008E0267">
        <w:rPr>
          <w:rFonts w:ascii="Times New Roman" w:hAnsi="Times New Roman" w:cs="Times New Roman"/>
          <w:sz w:val="28"/>
          <w:szCs w:val="28"/>
        </w:rPr>
        <w:t xml:space="preserve">, </w:t>
      </w:r>
      <w:r w:rsidR="008E0267">
        <w:rPr>
          <w:rFonts w:ascii="Times New Roman" w:hAnsi="Times New Roman" w:cs="Times New Roman"/>
          <w:sz w:val="28"/>
          <w:szCs w:val="28"/>
        </w:rPr>
        <w:lastRenderedPageBreak/>
        <w:t xml:space="preserve">can be at odds with a call to love, to justice.  </w:t>
      </w:r>
      <w:r w:rsidR="002C561D">
        <w:rPr>
          <w:rFonts w:ascii="Times New Roman" w:hAnsi="Times New Roman" w:cs="Times New Roman"/>
          <w:sz w:val="28"/>
          <w:szCs w:val="28"/>
        </w:rPr>
        <w:t>This living as one made in God’s loving image</w:t>
      </w:r>
      <w:r w:rsidR="0018655F">
        <w:rPr>
          <w:rFonts w:ascii="Times New Roman" w:hAnsi="Times New Roman" w:cs="Times New Roman"/>
          <w:sz w:val="28"/>
          <w:szCs w:val="28"/>
        </w:rPr>
        <w:t xml:space="preserve"> is so difficult, isn’t it?  </w:t>
      </w:r>
      <w:r w:rsidR="002C561D">
        <w:rPr>
          <w:rFonts w:ascii="Times New Roman" w:hAnsi="Times New Roman" w:cs="Times New Roman"/>
          <w:sz w:val="28"/>
          <w:szCs w:val="28"/>
        </w:rPr>
        <w:t xml:space="preserve">So, </w:t>
      </w:r>
      <w:r w:rsidR="0018655F">
        <w:rPr>
          <w:rFonts w:ascii="Times New Roman" w:hAnsi="Times New Roman" w:cs="Times New Roman"/>
          <w:sz w:val="28"/>
          <w:szCs w:val="28"/>
        </w:rPr>
        <w:t xml:space="preserve">how can we do what is so hard?  We can look to the model of Jesus—but brace yourselves, because </w:t>
      </w:r>
      <w:r w:rsidR="00570401">
        <w:rPr>
          <w:rFonts w:ascii="Times New Roman" w:hAnsi="Times New Roman" w:cs="Times New Roman"/>
          <w:sz w:val="28"/>
          <w:szCs w:val="28"/>
        </w:rPr>
        <w:t xml:space="preserve">while we have this model of how to be our best selves, loving and giving, it ain’t easy.  </w:t>
      </w:r>
      <w:r w:rsidR="000B4F32">
        <w:rPr>
          <w:rFonts w:ascii="Times New Roman" w:hAnsi="Times New Roman" w:cs="Times New Roman"/>
          <w:sz w:val="28"/>
          <w:szCs w:val="28"/>
        </w:rPr>
        <w:t>“</w:t>
      </w:r>
      <w:r w:rsidR="000B4F32" w:rsidRPr="0027041A">
        <w:rPr>
          <w:rFonts w:ascii="Times New Roman" w:eastAsia="Times New Roman" w:hAnsi="Times New Roman" w:cs="Times New Roman"/>
          <w:color w:val="000000"/>
          <w:kern w:val="0"/>
          <w:sz w:val="28"/>
          <w:szCs w:val="28"/>
          <w14:ligatures w14:val="none"/>
        </w:rPr>
        <w:t>Let the same mind be in you that was</w:t>
      </w:r>
      <w:r w:rsidR="000B4F32" w:rsidRPr="0027041A">
        <w:rPr>
          <w:rFonts w:ascii="Times New Roman" w:eastAsia="Times New Roman" w:hAnsi="Times New Roman" w:cs="Times New Roman"/>
          <w:color w:val="000000"/>
          <w:kern w:val="0"/>
          <w:sz w:val="28"/>
          <w:szCs w:val="28"/>
          <w:vertAlign w:val="superscript"/>
          <w14:ligatures w14:val="none"/>
        </w:rPr>
        <w:t xml:space="preserve"> </w:t>
      </w:r>
      <w:r w:rsidR="000B4F32" w:rsidRPr="0027041A">
        <w:rPr>
          <w:rFonts w:ascii="Times New Roman" w:eastAsia="Times New Roman" w:hAnsi="Times New Roman" w:cs="Times New Roman"/>
          <w:color w:val="000000"/>
          <w:kern w:val="0"/>
          <w:sz w:val="28"/>
          <w:szCs w:val="28"/>
          <w14:ligatures w14:val="none"/>
        </w:rPr>
        <w:t>in Christ Jesus,</w:t>
      </w:r>
      <w:r w:rsidR="000B4F32">
        <w:rPr>
          <w:rFonts w:ascii="Times New Roman" w:eastAsia="Times New Roman" w:hAnsi="Times New Roman" w:cs="Times New Roman"/>
          <w:color w:val="000000"/>
          <w:kern w:val="0"/>
          <w:sz w:val="28"/>
          <w:szCs w:val="28"/>
          <w14:ligatures w14:val="none"/>
        </w:rPr>
        <w:t xml:space="preserve"> </w:t>
      </w:r>
      <w:r w:rsidR="000B4F32" w:rsidRPr="0027041A">
        <w:rPr>
          <w:rFonts w:ascii="Times New Roman" w:eastAsia="Times New Roman" w:hAnsi="Times New Roman" w:cs="Times New Roman"/>
          <w:b/>
          <w:bCs/>
          <w:color w:val="000000"/>
          <w:kern w:val="0"/>
          <w:sz w:val="28"/>
          <w:szCs w:val="28"/>
          <w:vertAlign w:val="superscript"/>
          <w14:ligatures w14:val="none"/>
        </w:rPr>
        <w:t>6 </w:t>
      </w:r>
      <w:r w:rsidR="000B4F32" w:rsidRPr="0027041A">
        <w:rPr>
          <w:rFonts w:ascii="Times New Roman" w:eastAsia="Times New Roman" w:hAnsi="Times New Roman" w:cs="Times New Roman"/>
          <w:color w:val="000000"/>
          <w:kern w:val="0"/>
          <w:sz w:val="28"/>
          <w:szCs w:val="28"/>
          <w14:ligatures w14:val="none"/>
        </w:rPr>
        <w:t>who, though he was in the form of God,</w:t>
      </w:r>
      <w:r w:rsidR="000B4F32" w:rsidRPr="0027041A">
        <w:rPr>
          <w:rFonts w:ascii="Times New Roman" w:eastAsia="Times New Roman" w:hAnsi="Times New Roman" w:cs="Times New Roman"/>
          <w:color w:val="000000"/>
          <w:kern w:val="0"/>
          <w:sz w:val="28"/>
          <w:szCs w:val="28"/>
          <w14:ligatures w14:val="none"/>
        </w:rPr>
        <w:br/>
        <w:t>    did not regard equality with God</w:t>
      </w:r>
      <w:r w:rsidR="000B4F32">
        <w:rPr>
          <w:rFonts w:ascii="Times New Roman" w:eastAsia="Times New Roman" w:hAnsi="Times New Roman" w:cs="Times New Roman"/>
          <w:color w:val="000000"/>
          <w:kern w:val="0"/>
          <w:sz w:val="28"/>
          <w:szCs w:val="28"/>
          <w14:ligatures w14:val="none"/>
        </w:rPr>
        <w:t xml:space="preserve"> </w:t>
      </w:r>
      <w:r w:rsidR="000B4F32" w:rsidRPr="0027041A">
        <w:rPr>
          <w:rFonts w:ascii="Times New Roman" w:eastAsia="Times New Roman" w:hAnsi="Times New Roman" w:cs="Times New Roman"/>
          <w:color w:val="000000"/>
          <w:kern w:val="0"/>
          <w:sz w:val="28"/>
          <w:szCs w:val="28"/>
          <w14:ligatures w14:val="none"/>
        </w:rPr>
        <w:t>as something to be exploited,</w:t>
      </w:r>
      <w:r w:rsidR="000B4F32">
        <w:rPr>
          <w:rFonts w:ascii="Times New Roman" w:eastAsia="Times New Roman" w:hAnsi="Times New Roman" w:cs="Times New Roman"/>
          <w:color w:val="000000"/>
          <w:kern w:val="0"/>
          <w:sz w:val="28"/>
          <w:szCs w:val="28"/>
          <w14:ligatures w14:val="none"/>
        </w:rPr>
        <w:t xml:space="preserve"> </w:t>
      </w:r>
      <w:r w:rsidR="000B4F32" w:rsidRPr="0027041A">
        <w:rPr>
          <w:rFonts w:ascii="Times New Roman" w:eastAsia="Times New Roman" w:hAnsi="Times New Roman" w:cs="Times New Roman"/>
          <w:b/>
          <w:bCs/>
          <w:color w:val="000000"/>
          <w:kern w:val="0"/>
          <w:sz w:val="28"/>
          <w:szCs w:val="28"/>
          <w:vertAlign w:val="superscript"/>
          <w14:ligatures w14:val="none"/>
        </w:rPr>
        <w:t>7 </w:t>
      </w:r>
      <w:r w:rsidR="000B4F32" w:rsidRPr="0027041A">
        <w:rPr>
          <w:rFonts w:ascii="Times New Roman" w:eastAsia="Times New Roman" w:hAnsi="Times New Roman" w:cs="Times New Roman"/>
          <w:color w:val="000000"/>
          <w:kern w:val="0"/>
          <w:sz w:val="28"/>
          <w:szCs w:val="28"/>
          <w14:ligatures w14:val="none"/>
        </w:rPr>
        <w:t>but emptied himself,</w:t>
      </w:r>
      <w:r w:rsidR="000B4F32">
        <w:rPr>
          <w:rFonts w:ascii="Times New Roman" w:eastAsia="Times New Roman" w:hAnsi="Times New Roman" w:cs="Times New Roman"/>
          <w:color w:val="000000"/>
          <w:kern w:val="0"/>
          <w:sz w:val="28"/>
          <w:szCs w:val="28"/>
          <w14:ligatures w14:val="none"/>
        </w:rPr>
        <w:t xml:space="preserve"> </w:t>
      </w:r>
      <w:r w:rsidR="000B4F32" w:rsidRPr="0027041A">
        <w:rPr>
          <w:rFonts w:ascii="Times New Roman" w:eastAsia="Times New Roman" w:hAnsi="Times New Roman" w:cs="Times New Roman"/>
          <w:color w:val="000000"/>
          <w:kern w:val="0"/>
          <w:sz w:val="28"/>
          <w:szCs w:val="28"/>
          <w14:ligatures w14:val="none"/>
        </w:rPr>
        <w:t>taking the form of a slave, being born in human likeness.</w:t>
      </w:r>
      <w:r w:rsidR="000B4F32">
        <w:rPr>
          <w:rFonts w:ascii="Times New Roman" w:eastAsia="Times New Roman" w:hAnsi="Times New Roman" w:cs="Times New Roman"/>
          <w:color w:val="000000"/>
          <w:kern w:val="0"/>
          <w:sz w:val="28"/>
          <w:szCs w:val="28"/>
          <w14:ligatures w14:val="none"/>
        </w:rPr>
        <w:t xml:space="preserve"> </w:t>
      </w:r>
      <w:r w:rsidR="000B4F32" w:rsidRPr="0027041A">
        <w:rPr>
          <w:rFonts w:ascii="Times New Roman" w:eastAsia="Times New Roman" w:hAnsi="Times New Roman" w:cs="Times New Roman"/>
          <w:color w:val="000000"/>
          <w:kern w:val="0"/>
          <w:sz w:val="28"/>
          <w:szCs w:val="28"/>
          <w14:ligatures w14:val="none"/>
        </w:rPr>
        <w:t>And being found in human form,</w:t>
      </w:r>
      <w:r w:rsidR="000B4F32">
        <w:rPr>
          <w:rFonts w:ascii="Times New Roman" w:eastAsia="Times New Roman" w:hAnsi="Times New Roman" w:cs="Times New Roman"/>
          <w:color w:val="000000"/>
          <w:kern w:val="0"/>
          <w:sz w:val="28"/>
          <w:szCs w:val="28"/>
          <w14:ligatures w14:val="none"/>
        </w:rPr>
        <w:t xml:space="preserve"> </w:t>
      </w:r>
      <w:r w:rsidR="000B4F32" w:rsidRPr="0027041A">
        <w:rPr>
          <w:rFonts w:ascii="Times New Roman" w:eastAsia="Times New Roman" w:hAnsi="Times New Roman" w:cs="Times New Roman"/>
          <w:b/>
          <w:bCs/>
          <w:color w:val="000000"/>
          <w:kern w:val="0"/>
          <w:sz w:val="28"/>
          <w:szCs w:val="28"/>
          <w:vertAlign w:val="superscript"/>
          <w14:ligatures w14:val="none"/>
        </w:rPr>
        <w:t>8</w:t>
      </w:r>
      <w:r w:rsidR="000B4F32" w:rsidRPr="0027041A">
        <w:rPr>
          <w:rFonts w:ascii="Times New Roman" w:eastAsia="Times New Roman" w:hAnsi="Times New Roman" w:cs="Times New Roman"/>
          <w:color w:val="000000"/>
          <w:kern w:val="0"/>
          <w:sz w:val="28"/>
          <w:szCs w:val="28"/>
          <w14:ligatures w14:val="none"/>
        </w:rPr>
        <w:t> he humbled himself</w:t>
      </w:r>
      <w:r w:rsidR="000B4F32">
        <w:rPr>
          <w:rFonts w:ascii="Times New Roman" w:eastAsia="Times New Roman" w:hAnsi="Times New Roman" w:cs="Times New Roman"/>
          <w:color w:val="000000"/>
          <w:kern w:val="0"/>
          <w:sz w:val="28"/>
          <w:szCs w:val="28"/>
          <w14:ligatures w14:val="none"/>
        </w:rPr>
        <w:t xml:space="preserve"> </w:t>
      </w:r>
      <w:r w:rsidR="000B4F32" w:rsidRPr="0027041A">
        <w:rPr>
          <w:rFonts w:ascii="Times New Roman" w:eastAsia="Times New Roman" w:hAnsi="Times New Roman" w:cs="Times New Roman"/>
          <w:color w:val="000000"/>
          <w:kern w:val="0"/>
          <w:sz w:val="28"/>
          <w:szCs w:val="28"/>
          <w14:ligatures w14:val="none"/>
        </w:rPr>
        <w:t>and became obedient to the point of death—</w:t>
      </w:r>
      <w:r w:rsidR="000B4F32" w:rsidRPr="0027041A">
        <w:rPr>
          <w:rFonts w:ascii="Times New Roman" w:eastAsia="Times New Roman" w:hAnsi="Times New Roman" w:cs="Times New Roman"/>
          <w:color w:val="000000"/>
          <w:kern w:val="0"/>
          <w:sz w:val="28"/>
          <w:szCs w:val="28"/>
          <w14:ligatures w14:val="none"/>
        </w:rPr>
        <w:br/>
        <w:t>even death on a cross.</w:t>
      </w:r>
      <w:r w:rsidR="000B4F32">
        <w:rPr>
          <w:rFonts w:ascii="Times New Roman" w:eastAsia="Times New Roman" w:hAnsi="Times New Roman" w:cs="Times New Roman"/>
          <w:color w:val="000000"/>
          <w:kern w:val="0"/>
          <w:sz w:val="28"/>
          <w:szCs w:val="28"/>
          <w14:ligatures w14:val="none"/>
        </w:rPr>
        <w:t>”</w:t>
      </w:r>
    </w:p>
    <w:p w14:paraId="070619D3" w14:textId="2256EC34" w:rsidR="000B4F32" w:rsidRPr="000B4F32" w:rsidRDefault="000B4F32" w:rsidP="0077498F">
      <w:pPr>
        <w:shd w:val="clear" w:color="auto" w:fill="FFFFFF"/>
        <w:spacing w:before="100" w:beforeAutospacing="1" w:after="100" w:afterAutospacing="1" w:line="276" w:lineRule="auto"/>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To love means to humble oneself.  To follow Jesus means to humble oneself.  But we can remember, too, that in emptying himself so that he might serve, Jesus also is raised to become exalted.  We hold up his name, his leadership, his </w:t>
      </w:r>
      <w:r>
        <w:rPr>
          <w:rFonts w:ascii="Times New Roman" w:eastAsia="Times New Roman" w:hAnsi="Times New Roman" w:cs="Times New Roman"/>
          <w:i/>
          <w:iCs/>
          <w:color w:val="000000"/>
          <w:kern w:val="0"/>
          <w:sz w:val="28"/>
          <w:szCs w:val="28"/>
          <w14:ligatures w14:val="none"/>
        </w:rPr>
        <w:t>lord</w:t>
      </w:r>
      <w:r>
        <w:rPr>
          <w:rFonts w:ascii="Times New Roman" w:eastAsia="Times New Roman" w:hAnsi="Times New Roman" w:cs="Times New Roman"/>
          <w:color w:val="000000"/>
          <w:kern w:val="0"/>
          <w:sz w:val="28"/>
          <w:szCs w:val="28"/>
          <w14:ligatures w14:val="none"/>
        </w:rPr>
        <w:t xml:space="preserve">ship today, with Paul hoping and praying that in doing so we </w:t>
      </w:r>
      <w:r w:rsidR="001B6341">
        <w:rPr>
          <w:rFonts w:ascii="Times New Roman" w:eastAsia="Times New Roman" w:hAnsi="Times New Roman" w:cs="Times New Roman"/>
          <w:color w:val="000000"/>
          <w:kern w:val="0"/>
          <w:sz w:val="28"/>
          <w:szCs w:val="28"/>
          <w14:ligatures w14:val="none"/>
        </w:rPr>
        <w:t>work out our own salvation.  In God’s image, as one in community</w:t>
      </w:r>
      <w:r w:rsidR="0077498F">
        <w:rPr>
          <w:rFonts w:ascii="Times New Roman" w:eastAsia="Times New Roman" w:hAnsi="Times New Roman" w:cs="Times New Roman"/>
          <w:color w:val="000000"/>
          <w:kern w:val="0"/>
          <w:sz w:val="28"/>
          <w:szCs w:val="28"/>
          <w14:ligatures w14:val="none"/>
        </w:rPr>
        <w:t>,</w:t>
      </w:r>
      <w:r w:rsidR="001B6341">
        <w:rPr>
          <w:rFonts w:ascii="Times New Roman" w:eastAsia="Times New Roman" w:hAnsi="Times New Roman" w:cs="Times New Roman"/>
          <w:color w:val="000000"/>
          <w:kern w:val="0"/>
          <w:sz w:val="28"/>
          <w:szCs w:val="28"/>
          <w14:ligatures w14:val="none"/>
        </w:rPr>
        <w:t xml:space="preserve"> may each of us and this body that is the First Congregational Church of Blue Hill, United Church of Christ</w:t>
      </w:r>
      <w:r w:rsidR="0077498F">
        <w:rPr>
          <w:rFonts w:ascii="Times New Roman" w:eastAsia="Times New Roman" w:hAnsi="Times New Roman" w:cs="Times New Roman"/>
          <w:color w:val="000000"/>
          <w:kern w:val="0"/>
          <w:sz w:val="28"/>
          <w:szCs w:val="28"/>
          <w14:ligatures w14:val="none"/>
        </w:rPr>
        <w:t xml:space="preserve"> live and love to serve.  Amen</w:t>
      </w:r>
    </w:p>
    <w:p w14:paraId="69446278" w14:textId="2FE139A7" w:rsidR="002C561D" w:rsidRPr="002C561D" w:rsidRDefault="002C561D" w:rsidP="0059149D">
      <w:pPr>
        <w:spacing w:after="0" w:line="276" w:lineRule="auto"/>
        <w:rPr>
          <w:rFonts w:ascii="Times New Roman" w:hAnsi="Times New Roman" w:cs="Times New Roman"/>
          <w:sz w:val="28"/>
          <w:szCs w:val="28"/>
        </w:rPr>
      </w:pPr>
    </w:p>
    <w:p w14:paraId="235F5109" w14:textId="396FDC4A" w:rsidR="00A74484" w:rsidRPr="003F031E" w:rsidRDefault="00A74484" w:rsidP="007E29B0">
      <w:pPr>
        <w:spacing w:after="0" w:line="240" w:lineRule="auto"/>
        <w:rPr>
          <w:rFonts w:ascii="Times New Roman" w:hAnsi="Times New Roman" w:cs="Times New Roman"/>
          <w:sz w:val="28"/>
          <w:szCs w:val="28"/>
        </w:rPr>
      </w:pPr>
    </w:p>
    <w:p w14:paraId="7DF3A8F2" w14:textId="77777777" w:rsidR="003567D7" w:rsidRDefault="003567D7" w:rsidP="007E29B0">
      <w:pPr>
        <w:spacing w:after="0" w:line="240" w:lineRule="auto"/>
        <w:rPr>
          <w:rFonts w:ascii="Times New Roman" w:hAnsi="Times New Roman" w:cs="Times New Roman"/>
          <w:sz w:val="28"/>
          <w:szCs w:val="28"/>
        </w:rPr>
      </w:pPr>
    </w:p>
    <w:p w14:paraId="6BEFE66F" w14:textId="77777777" w:rsidR="003567D7" w:rsidRPr="007E29B0" w:rsidRDefault="003567D7" w:rsidP="007E29B0">
      <w:pPr>
        <w:spacing w:after="0" w:line="240" w:lineRule="auto"/>
        <w:rPr>
          <w:rFonts w:ascii="Times New Roman" w:hAnsi="Times New Roman" w:cs="Times New Roman"/>
          <w:sz w:val="28"/>
          <w:szCs w:val="28"/>
        </w:rPr>
      </w:pPr>
    </w:p>
    <w:p w14:paraId="69F69F60" w14:textId="77777777" w:rsidR="00024E6A" w:rsidRPr="0027041A" w:rsidRDefault="00024E6A" w:rsidP="00B72DC5">
      <w:pPr>
        <w:spacing w:after="0" w:line="276" w:lineRule="auto"/>
        <w:rPr>
          <w:rFonts w:ascii="Times New Roman" w:hAnsi="Times New Roman" w:cs="Times New Roman"/>
          <w:sz w:val="28"/>
          <w:szCs w:val="28"/>
        </w:rPr>
      </w:pPr>
    </w:p>
    <w:p w14:paraId="0CF2866C" w14:textId="27EC69D3" w:rsidR="00F07A28" w:rsidRPr="0027041A" w:rsidRDefault="00F07A28" w:rsidP="00F07A28">
      <w:pPr>
        <w:spacing w:after="0" w:line="240" w:lineRule="auto"/>
        <w:rPr>
          <w:rFonts w:ascii="Times New Roman" w:hAnsi="Times New Roman" w:cs="Times New Roman"/>
          <w:sz w:val="28"/>
          <w:szCs w:val="28"/>
        </w:rPr>
      </w:pPr>
    </w:p>
    <w:p w14:paraId="41D10BE1" w14:textId="4F1B89AB" w:rsidR="0048166E" w:rsidRPr="0027041A" w:rsidRDefault="0048166E" w:rsidP="00FF76F2">
      <w:pPr>
        <w:spacing w:after="0" w:line="240" w:lineRule="auto"/>
        <w:rPr>
          <w:rFonts w:ascii="Times New Roman" w:hAnsi="Times New Roman" w:cs="Times New Roman"/>
          <w:sz w:val="28"/>
          <w:szCs w:val="28"/>
        </w:rPr>
      </w:pPr>
    </w:p>
    <w:sectPr w:rsidR="0048166E" w:rsidRPr="002704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6F2"/>
    <w:rsid w:val="000242B9"/>
    <w:rsid w:val="00024E6A"/>
    <w:rsid w:val="000808AB"/>
    <w:rsid w:val="0009394B"/>
    <w:rsid w:val="0009770A"/>
    <w:rsid w:val="000A7F11"/>
    <w:rsid w:val="000B4F32"/>
    <w:rsid w:val="000E317A"/>
    <w:rsid w:val="000F28C0"/>
    <w:rsid w:val="001025FC"/>
    <w:rsid w:val="00122305"/>
    <w:rsid w:val="00122970"/>
    <w:rsid w:val="00127EE8"/>
    <w:rsid w:val="00132FAD"/>
    <w:rsid w:val="001674FD"/>
    <w:rsid w:val="0018655F"/>
    <w:rsid w:val="001B2248"/>
    <w:rsid w:val="001B6341"/>
    <w:rsid w:val="00236159"/>
    <w:rsid w:val="00241E9D"/>
    <w:rsid w:val="0027041A"/>
    <w:rsid w:val="00272E1A"/>
    <w:rsid w:val="00272F89"/>
    <w:rsid w:val="002A5E4C"/>
    <w:rsid w:val="002C561D"/>
    <w:rsid w:val="0034740E"/>
    <w:rsid w:val="00355233"/>
    <w:rsid w:val="003567D7"/>
    <w:rsid w:val="00390EB2"/>
    <w:rsid w:val="003A6ABC"/>
    <w:rsid w:val="003B78D3"/>
    <w:rsid w:val="003F031E"/>
    <w:rsid w:val="0047683B"/>
    <w:rsid w:val="0048166E"/>
    <w:rsid w:val="00494406"/>
    <w:rsid w:val="004E020B"/>
    <w:rsid w:val="004E0E2B"/>
    <w:rsid w:val="0053747C"/>
    <w:rsid w:val="005442A8"/>
    <w:rsid w:val="00570401"/>
    <w:rsid w:val="00572E22"/>
    <w:rsid w:val="0059149D"/>
    <w:rsid w:val="005B77FA"/>
    <w:rsid w:val="005C256A"/>
    <w:rsid w:val="005E114A"/>
    <w:rsid w:val="00605C9E"/>
    <w:rsid w:val="00610C23"/>
    <w:rsid w:val="0064583D"/>
    <w:rsid w:val="00686C55"/>
    <w:rsid w:val="0069262F"/>
    <w:rsid w:val="006E1515"/>
    <w:rsid w:val="00717479"/>
    <w:rsid w:val="00771D5B"/>
    <w:rsid w:val="0077498F"/>
    <w:rsid w:val="007A6643"/>
    <w:rsid w:val="007A6AAF"/>
    <w:rsid w:val="007A7E7F"/>
    <w:rsid w:val="007E29B0"/>
    <w:rsid w:val="007E4173"/>
    <w:rsid w:val="008157A8"/>
    <w:rsid w:val="0082638B"/>
    <w:rsid w:val="008D283C"/>
    <w:rsid w:val="008E0267"/>
    <w:rsid w:val="00917543"/>
    <w:rsid w:val="0096784A"/>
    <w:rsid w:val="009813DA"/>
    <w:rsid w:val="009A4F2E"/>
    <w:rsid w:val="009B1AD5"/>
    <w:rsid w:val="00A03BB9"/>
    <w:rsid w:val="00A06826"/>
    <w:rsid w:val="00A179FF"/>
    <w:rsid w:val="00A74484"/>
    <w:rsid w:val="00AA164F"/>
    <w:rsid w:val="00AA6248"/>
    <w:rsid w:val="00AD24C1"/>
    <w:rsid w:val="00AD36D6"/>
    <w:rsid w:val="00AD7A09"/>
    <w:rsid w:val="00B059C6"/>
    <w:rsid w:val="00B145E8"/>
    <w:rsid w:val="00B14E3B"/>
    <w:rsid w:val="00B27816"/>
    <w:rsid w:val="00B40914"/>
    <w:rsid w:val="00B470FE"/>
    <w:rsid w:val="00B65376"/>
    <w:rsid w:val="00B72DC5"/>
    <w:rsid w:val="00B94540"/>
    <w:rsid w:val="00BA4906"/>
    <w:rsid w:val="00BE00A3"/>
    <w:rsid w:val="00BF0984"/>
    <w:rsid w:val="00C33331"/>
    <w:rsid w:val="00C47A2A"/>
    <w:rsid w:val="00C60D0D"/>
    <w:rsid w:val="00C630D8"/>
    <w:rsid w:val="00C97BEB"/>
    <w:rsid w:val="00D00D42"/>
    <w:rsid w:val="00DA38B5"/>
    <w:rsid w:val="00DC69E9"/>
    <w:rsid w:val="00E071C1"/>
    <w:rsid w:val="00E356D8"/>
    <w:rsid w:val="00E36B52"/>
    <w:rsid w:val="00E41DE5"/>
    <w:rsid w:val="00E635DF"/>
    <w:rsid w:val="00EA2B74"/>
    <w:rsid w:val="00ED3D34"/>
    <w:rsid w:val="00F052A8"/>
    <w:rsid w:val="00F07A28"/>
    <w:rsid w:val="00F66BDC"/>
    <w:rsid w:val="00FC037A"/>
    <w:rsid w:val="00FE7DB7"/>
    <w:rsid w:val="00FF7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92EB5"/>
  <w15:chartTrackingRefBased/>
  <w15:docId w15:val="{35FC72DB-DF2E-EA42-8104-9B285AC6C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76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F76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F76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F76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76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76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76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76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76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76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F76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F76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F76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76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76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76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76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76F2"/>
    <w:rPr>
      <w:rFonts w:eastAsiaTheme="majorEastAsia" w:cstheme="majorBidi"/>
      <w:color w:val="272727" w:themeColor="text1" w:themeTint="D8"/>
    </w:rPr>
  </w:style>
  <w:style w:type="paragraph" w:styleId="Title">
    <w:name w:val="Title"/>
    <w:basedOn w:val="Normal"/>
    <w:next w:val="Normal"/>
    <w:link w:val="TitleChar"/>
    <w:uiPriority w:val="10"/>
    <w:qFormat/>
    <w:rsid w:val="00FF76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76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76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76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76F2"/>
    <w:pPr>
      <w:spacing w:before="160"/>
      <w:jc w:val="center"/>
    </w:pPr>
    <w:rPr>
      <w:i/>
      <w:iCs/>
      <w:color w:val="404040" w:themeColor="text1" w:themeTint="BF"/>
    </w:rPr>
  </w:style>
  <w:style w:type="character" w:customStyle="1" w:styleId="QuoteChar">
    <w:name w:val="Quote Char"/>
    <w:basedOn w:val="DefaultParagraphFont"/>
    <w:link w:val="Quote"/>
    <w:uiPriority w:val="29"/>
    <w:rsid w:val="00FF76F2"/>
    <w:rPr>
      <w:i/>
      <w:iCs/>
      <w:color w:val="404040" w:themeColor="text1" w:themeTint="BF"/>
    </w:rPr>
  </w:style>
  <w:style w:type="paragraph" w:styleId="ListParagraph">
    <w:name w:val="List Paragraph"/>
    <w:basedOn w:val="Normal"/>
    <w:uiPriority w:val="34"/>
    <w:qFormat/>
    <w:rsid w:val="00FF76F2"/>
    <w:pPr>
      <w:ind w:left="720"/>
      <w:contextualSpacing/>
    </w:pPr>
  </w:style>
  <w:style w:type="character" w:styleId="IntenseEmphasis">
    <w:name w:val="Intense Emphasis"/>
    <w:basedOn w:val="DefaultParagraphFont"/>
    <w:uiPriority w:val="21"/>
    <w:qFormat/>
    <w:rsid w:val="00FF76F2"/>
    <w:rPr>
      <w:i/>
      <w:iCs/>
      <w:color w:val="0F4761" w:themeColor="accent1" w:themeShade="BF"/>
    </w:rPr>
  </w:style>
  <w:style w:type="paragraph" w:styleId="IntenseQuote">
    <w:name w:val="Intense Quote"/>
    <w:basedOn w:val="Normal"/>
    <w:next w:val="Normal"/>
    <w:link w:val="IntenseQuoteChar"/>
    <w:uiPriority w:val="30"/>
    <w:qFormat/>
    <w:rsid w:val="00FF76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76F2"/>
    <w:rPr>
      <w:i/>
      <w:iCs/>
      <w:color w:val="0F4761" w:themeColor="accent1" w:themeShade="BF"/>
    </w:rPr>
  </w:style>
  <w:style w:type="character" w:styleId="IntenseReference">
    <w:name w:val="Intense Reference"/>
    <w:basedOn w:val="DefaultParagraphFont"/>
    <w:uiPriority w:val="32"/>
    <w:qFormat/>
    <w:rsid w:val="00FF76F2"/>
    <w:rPr>
      <w:b/>
      <w:bCs/>
      <w:smallCaps/>
      <w:color w:val="0F4761" w:themeColor="accent1" w:themeShade="BF"/>
      <w:spacing w:val="5"/>
    </w:rPr>
  </w:style>
  <w:style w:type="character" w:customStyle="1" w:styleId="text">
    <w:name w:val="text"/>
    <w:basedOn w:val="DefaultParagraphFont"/>
    <w:rsid w:val="00FF76F2"/>
  </w:style>
  <w:style w:type="paragraph" w:customStyle="1" w:styleId="line">
    <w:name w:val="line"/>
    <w:basedOn w:val="Normal"/>
    <w:rsid w:val="00FF76F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mall-caps">
    <w:name w:val="small-caps"/>
    <w:basedOn w:val="DefaultParagraphFont"/>
    <w:rsid w:val="00FF76F2"/>
  </w:style>
  <w:style w:type="character" w:customStyle="1" w:styleId="indent-1-breaks">
    <w:name w:val="indent-1-breaks"/>
    <w:basedOn w:val="DefaultParagraphFont"/>
    <w:rsid w:val="00FF76F2"/>
  </w:style>
  <w:style w:type="paragraph" w:customStyle="1" w:styleId="chapter-1">
    <w:name w:val="chapter-1"/>
    <w:basedOn w:val="Normal"/>
    <w:rsid w:val="00FF76F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hapternum">
    <w:name w:val="chapternum"/>
    <w:basedOn w:val="DefaultParagraphFont"/>
    <w:rsid w:val="00FF76F2"/>
  </w:style>
  <w:style w:type="character" w:styleId="Hyperlink">
    <w:name w:val="Hyperlink"/>
    <w:basedOn w:val="DefaultParagraphFont"/>
    <w:uiPriority w:val="99"/>
    <w:semiHidden/>
    <w:unhideWhenUsed/>
    <w:rsid w:val="00FF76F2"/>
    <w:rPr>
      <w:color w:val="0000FF"/>
      <w:u w:val="single"/>
    </w:rPr>
  </w:style>
  <w:style w:type="paragraph" w:styleId="NormalWeb">
    <w:name w:val="Normal (Web)"/>
    <w:basedOn w:val="Normal"/>
    <w:uiPriority w:val="99"/>
    <w:semiHidden/>
    <w:unhideWhenUsed/>
    <w:rsid w:val="00FF76F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1256</Words>
  <Characters>7161</Characters>
  <Application>Microsoft Office Word</Application>
  <DocSecurity>0</DocSecurity>
  <Lines>59</Lines>
  <Paragraphs>16</Paragraphs>
  <ScaleCrop>false</ScaleCrop>
  <Company/>
  <LinksUpToDate>false</LinksUpToDate>
  <CharactersWithSpaces>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Durkee</dc:creator>
  <cp:keywords/>
  <dc:description/>
  <cp:lastModifiedBy>Church Admin</cp:lastModifiedBy>
  <cp:revision>2</cp:revision>
  <dcterms:created xsi:type="dcterms:W3CDTF">2026-09-30T16:04:00Z</dcterms:created>
  <dcterms:modified xsi:type="dcterms:W3CDTF">2026-09-30T16:04:00Z</dcterms:modified>
</cp:coreProperties>
</file>