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3CB9" w14:textId="77777777" w:rsidR="0049745D" w:rsidRDefault="00000000">
      <w:pPr>
        <w:pStyle w:val="Standard"/>
        <w:jc w:val="center"/>
        <w:rPr>
          <w:b/>
          <w:bCs/>
          <w:sz w:val="28"/>
          <w:szCs w:val="28"/>
        </w:rPr>
      </w:pPr>
      <w:r>
        <w:rPr>
          <w:b/>
          <w:bCs/>
          <w:sz w:val="28"/>
          <w:szCs w:val="28"/>
        </w:rPr>
        <w:t>Worship from Home</w:t>
      </w:r>
    </w:p>
    <w:p w14:paraId="57AB49B1" w14:textId="77777777" w:rsidR="0049745D" w:rsidRDefault="00000000">
      <w:pPr>
        <w:pStyle w:val="Standard"/>
        <w:jc w:val="center"/>
        <w:rPr>
          <w:b/>
          <w:bCs/>
          <w:sz w:val="28"/>
          <w:szCs w:val="28"/>
        </w:rPr>
      </w:pPr>
      <w:r>
        <w:rPr>
          <w:b/>
          <w:bCs/>
          <w:sz w:val="28"/>
          <w:szCs w:val="28"/>
        </w:rPr>
        <w:t>First Congregational Church of Blue Hill, UCC</w:t>
      </w:r>
    </w:p>
    <w:p w14:paraId="6136E5E3" w14:textId="77777777" w:rsidR="0049745D" w:rsidRDefault="00000000">
      <w:pPr>
        <w:pStyle w:val="Standard"/>
        <w:jc w:val="center"/>
        <w:rPr>
          <w:sz w:val="28"/>
          <w:szCs w:val="28"/>
        </w:rPr>
      </w:pPr>
      <w:r>
        <w:rPr>
          <w:b/>
          <w:bCs/>
          <w:sz w:val="28"/>
          <w:szCs w:val="28"/>
        </w:rPr>
        <w:t>Twenty-First Sunday After Pentecost, October 9, 2022</w:t>
      </w:r>
    </w:p>
    <w:p w14:paraId="121E2676" w14:textId="77777777" w:rsidR="0049745D" w:rsidRDefault="0049745D">
      <w:pPr>
        <w:pStyle w:val="Standard"/>
        <w:rPr>
          <w:sz w:val="28"/>
          <w:szCs w:val="28"/>
        </w:rPr>
      </w:pPr>
    </w:p>
    <w:p w14:paraId="29B62D0C" w14:textId="77777777" w:rsidR="0049745D" w:rsidRDefault="00000000">
      <w:pPr>
        <w:pStyle w:val="Standard"/>
        <w:rPr>
          <w:i/>
          <w:iCs/>
          <w:sz w:val="28"/>
          <w:szCs w:val="28"/>
        </w:rPr>
      </w:pPr>
      <w:r>
        <w:rPr>
          <w:sz w:val="28"/>
          <w:szCs w:val="28"/>
        </w:rPr>
        <w:t>Prelude</w:t>
      </w:r>
    </w:p>
    <w:p w14:paraId="4CEAF755" w14:textId="77777777" w:rsidR="0049745D" w:rsidRDefault="0049745D">
      <w:pPr>
        <w:pStyle w:val="Standard"/>
        <w:rPr>
          <w:i/>
          <w:iCs/>
          <w:sz w:val="28"/>
          <w:szCs w:val="28"/>
        </w:rPr>
      </w:pPr>
    </w:p>
    <w:p w14:paraId="6D1F46C7" w14:textId="77777777" w:rsidR="0049745D" w:rsidRDefault="00000000">
      <w:pPr>
        <w:pStyle w:val="Standard"/>
        <w:rPr>
          <w:sz w:val="28"/>
          <w:szCs w:val="28"/>
        </w:rPr>
      </w:pPr>
      <w:r>
        <w:rPr>
          <w:sz w:val="28"/>
          <w:szCs w:val="28"/>
        </w:rPr>
        <w:t>Welcome &amp; Announcements</w:t>
      </w:r>
    </w:p>
    <w:p w14:paraId="63EB2465" w14:textId="77777777" w:rsidR="0049745D" w:rsidRDefault="0049745D">
      <w:pPr>
        <w:pStyle w:val="Standard"/>
        <w:rPr>
          <w:sz w:val="28"/>
          <w:szCs w:val="28"/>
        </w:rPr>
      </w:pPr>
    </w:p>
    <w:p w14:paraId="4EE02A4E" w14:textId="77777777" w:rsidR="0049745D" w:rsidRDefault="00000000">
      <w:pPr>
        <w:pStyle w:val="Standard"/>
        <w:rPr>
          <w:sz w:val="28"/>
          <w:szCs w:val="28"/>
        </w:rPr>
      </w:pPr>
      <w:r>
        <w:rPr>
          <w:sz w:val="28"/>
          <w:szCs w:val="28"/>
        </w:rPr>
        <w:t>Introit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8C3D698" w14:textId="77777777" w:rsidR="0049745D" w:rsidRDefault="00000000">
      <w:pPr>
        <w:pStyle w:val="Standard"/>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C0C3A0B" w14:textId="77777777" w:rsidR="0049745D" w:rsidRDefault="00000000">
      <w:pPr>
        <w:pStyle w:val="Standard"/>
        <w:rPr>
          <w:sz w:val="28"/>
          <w:szCs w:val="28"/>
        </w:rPr>
      </w:pPr>
      <w:r>
        <w:rPr>
          <w:sz w:val="28"/>
          <w:szCs w:val="28"/>
        </w:rPr>
        <w:t xml:space="preserve">Call to Worship </w:t>
      </w:r>
    </w:p>
    <w:p w14:paraId="5C1B9402" w14:textId="77777777" w:rsidR="0049745D" w:rsidRDefault="00000000">
      <w:pPr>
        <w:pStyle w:val="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rPr>
          <w:sz w:val="28"/>
          <w:szCs w:val="28"/>
        </w:rPr>
      </w:pPr>
      <w:r>
        <w:rPr>
          <w:b/>
          <w:bCs/>
          <w:sz w:val="28"/>
          <w:szCs w:val="28"/>
        </w:rPr>
        <w:t>One:</w:t>
      </w:r>
      <w:r>
        <w:rPr>
          <w:sz w:val="28"/>
          <w:szCs w:val="28"/>
        </w:rPr>
        <w:t xml:space="preserve">  </w:t>
      </w:r>
      <w:r>
        <w:rPr>
          <w:sz w:val="28"/>
          <w:szCs w:val="28"/>
          <w:lang w:val="en-US"/>
        </w:rPr>
        <w:t>The grace of our Lord Jesus Christ, the love of God, and the fellowship of the Holy Spirit be with you all.</w:t>
      </w:r>
    </w:p>
    <w:p w14:paraId="2909ECAA" w14:textId="77777777" w:rsidR="0049745D" w:rsidRDefault="00000000">
      <w:pPr>
        <w:pStyle w:val="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rPr>
          <w:b/>
          <w:bCs/>
          <w:sz w:val="28"/>
          <w:szCs w:val="28"/>
        </w:rPr>
      </w:pPr>
      <w:r>
        <w:rPr>
          <w:b/>
          <w:bCs/>
          <w:sz w:val="28"/>
          <w:szCs w:val="28"/>
          <w:lang w:val="en-US"/>
        </w:rPr>
        <w:t>Many:  And also with you.</w:t>
      </w:r>
    </w:p>
    <w:p w14:paraId="7CC90AB9" w14:textId="77777777" w:rsidR="0049745D" w:rsidRDefault="00000000">
      <w:pPr>
        <w:pStyle w:val="HTMLPreformatted"/>
        <w:rPr>
          <w:rFonts w:ascii="Times New Roman" w:eastAsia="Times New Roman" w:hAnsi="Times New Roman" w:cs="Times New Roman"/>
          <w:sz w:val="28"/>
          <w:szCs w:val="28"/>
        </w:rPr>
      </w:pPr>
      <w:r>
        <w:rPr>
          <w:rFonts w:ascii="Times New Roman" w:hAnsi="Times New Roman"/>
          <w:b/>
          <w:bCs/>
          <w:sz w:val="28"/>
          <w:szCs w:val="28"/>
        </w:rPr>
        <w:t xml:space="preserve">One:  </w:t>
      </w:r>
      <w:r>
        <w:rPr>
          <w:rFonts w:ascii="Times New Roman" w:hAnsi="Times New Roman"/>
          <w:sz w:val="28"/>
          <w:szCs w:val="28"/>
        </w:rPr>
        <w:t>I will give thanks to the Lord with my whole heart.</w:t>
      </w:r>
    </w:p>
    <w:p w14:paraId="47AD5AA9" w14:textId="77777777" w:rsidR="0049745D" w:rsidRDefault="00000000">
      <w:pPr>
        <w:pStyle w:val="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rPr>
          <w:b/>
          <w:bCs/>
          <w:sz w:val="28"/>
          <w:szCs w:val="28"/>
        </w:rPr>
      </w:pPr>
      <w:r>
        <w:rPr>
          <w:b/>
          <w:bCs/>
          <w:sz w:val="28"/>
          <w:szCs w:val="28"/>
          <w:lang w:val="en-US"/>
        </w:rPr>
        <w:t>Many:  In the company of the upright, in the congregation,  I will praise the Lord's name.</w:t>
      </w:r>
    </w:p>
    <w:p w14:paraId="607BDE2F" w14:textId="77777777" w:rsidR="0049745D" w:rsidRDefault="00000000">
      <w:pPr>
        <w:pStyle w:val="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rPr>
          <w:sz w:val="28"/>
          <w:szCs w:val="28"/>
        </w:rPr>
      </w:pPr>
      <w:r>
        <w:rPr>
          <w:b/>
          <w:bCs/>
          <w:sz w:val="28"/>
          <w:szCs w:val="28"/>
        </w:rPr>
        <w:t xml:space="preserve">One:  </w:t>
      </w:r>
      <w:r>
        <w:rPr>
          <w:sz w:val="28"/>
          <w:szCs w:val="28"/>
          <w:lang w:val="en-US"/>
        </w:rPr>
        <w:t>Great are the works of the Lord.  They are full of honor and majesty. They are studied by all who delight in Him.</w:t>
      </w:r>
    </w:p>
    <w:p w14:paraId="0B079448" w14:textId="77777777" w:rsidR="0049745D" w:rsidRDefault="00000000">
      <w:pPr>
        <w:pStyle w:val="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rPr>
          <w:b/>
          <w:bCs/>
          <w:sz w:val="28"/>
          <w:szCs w:val="28"/>
        </w:rPr>
      </w:pPr>
      <w:r>
        <w:rPr>
          <w:b/>
          <w:bCs/>
          <w:sz w:val="28"/>
          <w:szCs w:val="28"/>
          <w:lang w:val="en-US"/>
        </w:rPr>
        <w:t>Many:  God's righteousness endures forever.  The works of his hands are faithful and just.  All his precepts are trustworthy.</w:t>
      </w:r>
    </w:p>
    <w:p w14:paraId="3CD05484" w14:textId="77777777" w:rsidR="0049745D" w:rsidRDefault="00000000">
      <w:pPr>
        <w:pStyle w:val="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rPr>
          <w:sz w:val="28"/>
          <w:szCs w:val="28"/>
        </w:rPr>
      </w:pPr>
      <w:r>
        <w:rPr>
          <w:b/>
          <w:bCs/>
          <w:sz w:val="28"/>
          <w:szCs w:val="28"/>
          <w:lang w:val="de-DE"/>
        </w:rPr>
        <w:t xml:space="preserve">All:  </w:t>
      </w:r>
      <w:r>
        <w:rPr>
          <w:sz w:val="28"/>
          <w:szCs w:val="28"/>
          <w:lang w:val="en-US"/>
        </w:rPr>
        <w:t>They are established for all time and are to be performed with faithfulness and uprightness.</w:t>
      </w:r>
    </w:p>
    <w:p w14:paraId="1F4714F0" w14:textId="77777777" w:rsidR="0049745D" w:rsidRDefault="0049745D">
      <w:pPr>
        <w:pStyle w:val="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rPr>
          <w:b/>
          <w:bCs/>
          <w:sz w:val="28"/>
          <w:szCs w:val="28"/>
        </w:rPr>
      </w:pPr>
    </w:p>
    <w:p w14:paraId="04FAEB85" w14:textId="77777777" w:rsidR="0049745D" w:rsidRDefault="0049745D">
      <w:pPr>
        <w:pStyle w:val="Body"/>
        <w:rPr>
          <w:rFonts w:ascii="Arial" w:eastAsia="Arial" w:hAnsi="Arial" w:cs="Arial"/>
          <w:b/>
          <w:bCs/>
          <w:lang w:val="en-US"/>
        </w:rPr>
      </w:pPr>
    </w:p>
    <w:p w14:paraId="292A06DD" w14:textId="4ED2B790" w:rsidR="0049745D" w:rsidRDefault="00000000">
      <w:pPr>
        <w:pStyle w:val="Textbody"/>
        <w:spacing w:after="0"/>
        <w:rPr>
          <w:i/>
          <w:iCs/>
          <w:sz w:val="28"/>
          <w:szCs w:val="28"/>
        </w:rPr>
      </w:pPr>
      <w:r>
        <w:rPr>
          <w:sz w:val="28"/>
          <w:szCs w:val="28"/>
        </w:rPr>
        <w:t>*Hymn #</w:t>
      </w:r>
      <w:r w:rsidR="00F723D1">
        <w:rPr>
          <w:sz w:val="28"/>
          <w:szCs w:val="28"/>
        </w:rPr>
        <w:t>4</w:t>
      </w:r>
      <w:r>
        <w:t xml:space="preserve">  </w:t>
      </w:r>
      <w:r>
        <w:rPr>
          <w:sz w:val="28"/>
          <w:szCs w:val="28"/>
        </w:rPr>
        <w:t>NCH</w:t>
      </w:r>
      <w:r>
        <w:t xml:space="preserve"> </w:t>
      </w:r>
      <w:r>
        <w:tab/>
      </w:r>
      <w:r>
        <w:tab/>
      </w:r>
      <w:r>
        <w:tab/>
      </w:r>
      <w:r>
        <w:rPr>
          <w:i/>
          <w:iCs/>
          <w:sz w:val="28"/>
          <w:szCs w:val="28"/>
        </w:rPr>
        <w:t>“Joyful, Joyful, We Adore You”</w:t>
      </w:r>
      <w:r>
        <w:rPr>
          <w:i/>
          <w:iCs/>
          <w:sz w:val="28"/>
          <w:szCs w:val="28"/>
        </w:rPr>
        <w:tab/>
      </w:r>
    </w:p>
    <w:p w14:paraId="4C5612F1" w14:textId="77777777" w:rsidR="0049745D" w:rsidRDefault="00000000">
      <w:pPr>
        <w:pStyle w:val="Textbody"/>
        <w:spacing w:after="0"/>
        <w:rPr>
          <w:i/>
          <w:iCs/>
          <w:sz w:val="28"/>
          <w:szCs w:val="28"/>
        </w:rPr>
      </w:pPr>
      <w:r>
        <w:rPr>
          <w:i/>
          <w:iCs/>
          <w:sz w:val="28"/>
          <w:szCs w:val="28"/>
        </w:rPr>
        <w:t>Joyful, Joyful, we adore You, God of glory, God of love;</w:t>
      </w:r>
    </w:p>
    <w:p w14:paraId="1D218C68" w14:textId="77777777" w:rsidR="0049745D" w:rsidRDefault="00000000">
      <w:pPr>
        <w:pStyle w:val="Textbody"/>
        <w:spacing w:after="0"/>
        <w:rPr>
          <w:i/>
          <w:iCs/>
          <w:sz w:val="28"/>
          <w:szCs w:val="28"/>
        </w:rPr>
      </w:pPr>
      <w:r>
        <w:rPr>
          <w:i/>
          <w:iCs/>
          <w:sz w:val="28"/>
          <w:szCs w:val="28"/>
        </w:rPr>
        <w:t>Hearts unfold like flowers before you, opening to the sun above.</w:t>
      </w:r>
    </w:p>
    <w:p w14:paraId="2B1437FE" w14:textId="77777777" w:rsidR="0049745D" w:rsidRDefault="00000000">
      <w:pPr>
        <w:pStyle w:val="Textbody"/>
        <w:spacing w:after="0"/>
        <w:rPr>
          <w:i/>
          <w:iCs/>
          <w:sz w:val="28"/>
          <w:szCs w:val="28"/>
        </w:rPr>
      </w:pPr>
      <w:r>
        <w:rPr>
          <w:i/>
          <w:iCs/>
          <w:sz w:val="28"/>
          <w:szCs w:val="28"/>
        </w:rPr>
        <w:t>Melt the clouds of sin and sadness, drive the storms of doubt away;</w:t>
      </w:r>
    </w:p>
    <w:p w14:paraId="41B4C651" w14:textId="77777777" w:rsidR="0049745D" w:rsidRDefault="00000000">
      <w:pPr>
        <w:pStyle w:val="Textbody"/>
        <w:spacing w:after="0"/>
        <w:rPr>
          <w:i/>
          <w:iCs/>
          <w:sz w:val="28"/>
          <w:szCs w:val="28"/>
        </w:rPr>
      </w:pPr>
      <w:r>
        <w:rPr>
          <w:i/>
          <w:iCs/>
          <w:sz w:val="28"/>
          <w:szCs w:val="28"/>
        </w:rPr>
        <w:t>Giver of immortal gladness, fill us with the light of day.</w:t>
      </w:r>
    </w:p>
    <w:p w14:paraId="4F28F05C" w14:textId="77777777" w:rsidR="0049745D" w:rsidRDefault="0049745D">
      <w:pPr>
        <w:pStyle w:val="Textbody"/>
        <w:spacing w:after="0"/>
        <w:rPr>
          <w:i/>
          <w:iCs/>
          <w:sz w:val="28"/>
          <w:szCs w:val="28"/>
        </w:rPr>
      </w:pPr>
    </w:p>
    <w:p w14:paraId="7099D894" w14:textId="77777777" w:rsidR="0049745D" w:rsidRDefault="00000000">
      <w:pPr>
        <w:pStyle w:val="Textbody"/>
        <w:spacing w:after="0"/>
        <w:rPr>
          <w:i/>
          <w:iCs/>
          <w:sz w:val="28"/>
          <w:szCs w:val="28"/>
        </w:rPr>
      </w:pPr>
      <w:r>
        <w:rPr>
          <w:i/>
          <w:iCs/>
          <w:sz w:val="28"/>
          <w:szCs w:val="28"/>
        </w:rPr>
        <w:t>All your works with joy surround you, party and heaven reflect your rays,</w:t>
      </w:r>
    </w:p>
    <w:p w14:paraId="591699D4" w14:textId="77777777" w:rsidR="0049745D" w:rsidRDefault="00000000">
      <w:pPr>
        <w:pStyle w:val="Textbody"/>
        <w:spacing w:after="0"/>
        <w:rPr>
          <w:i/>
          <w:iCs/>
          <w:sz w:val="28"/>
          <w:szCs w:val="28"/>
        </w:rPr>
      </w:pPr>
      <w:r>
        <w:rPr>
          <w:i/>
          <w:iCs/>
          <w:sz w:val="28"/>
          <w:szCs w:val="28"/>
        </w:rPr>
        <w:t>Stars and angels sing around you, center of unbroken praise.</w:t>
      </w:r>
    </w:p>
    <w:p w14:paraId="531841CA" w14:textId="77777777" w:rsidR="0049745D" w:rsidRDefault="00000000">
      <w:pPr>
        <w:pStyle w:val="Textbody"/>
        <w:spacing w:after="0"/>
        <w:rPr>
          <w:i/>
          <w:iCs/>
          <w:sz w:val="28"/>
          <w:szCs w:val="28"/>
        </w:rPr>
      </w:pPr>
      <w:r>
        <w:rPr>
          <w:i/>
          <w:iCs/>
          <w:sz w:val="28"/>
          <w:szCs w:val="28"/>
        </w:rPr>
        <w:t>Field and forest, vale and mountain, flowery meadow, flashing sea,</w:t>
      </w:r>
    </w:p>
    <w:p w14:paraId="64A0D22D" w14:textId="77777777" w:rsidR="0049745D" w:rsidRDefault="00000000">
      <w:pPr>
        <w:pStyle w:val="Textbody"/>
        <w:spacing w:after="0"/>
        <w:rPr>
          <w:i/>
          <w:iCs/>
          <w:sz w:val="28"/>
          <w:szCs w:val="28"/>
        </w:rPr>
      </w:pPr>
      <w:r>
        <w:rPr>
          <w:i/>
          <w:iCs/>
          <w:sz w:val="28"/>
          <w:szCs w:val="28"/>
        </w:rPr>
        <w:t>Chanting bird and flowing fountain, teach us what our praise should be.</w:t>
      </w:r>
    </w:p>
    <w:p w14:paraId="08ABE27D" w14:textId="77777777" w:rsidR="0049745D" w:rsidRDefault="0049745D">
      <w:pPr>
        <w:pStyle w:val="Textbody"/>
        <w:spacing w:after="0"/>
        <w:rPr>
          <w:i/>
          <w:iCs/>
          <w:sz w:val="28"/>
          <w:szCs w:val="28"/>
        </w:rPr>
      </w:pPr>
    </w:p>
    <w:p w14:paraId="451C9C98" w14:textId="77777777" w:rsidR="0049745D" w:rsidRDefault="00000000">
      <w:pPr>
        <w:pStyle w:val="Textbody"/>
        <w:spacing w:after="0"/>
        <w:rPr>
          <w:i/>
          <w:iCs/>
          <w:sz w:val="28"/>
          <w:szCs w:val="28"/>
        </w:rPr>
      </w:pPr>
      <w:r>
        <w:rPr>
          <w:i/>
          <w:iCs/>
          <w:sz w:val="28"/>
          <w:szCs w:val="28"/>
        </w:rPr>
        <w:t>You are giving and forgiving, ever blessing, ever blessed,</w:t>
      </w:r>
    </w:p>
    <w:p w14:paraId="75B03C1F" w14:textId="77777777" w:rsidR="0049745D" w:rsidRDefault="00000000">
      <w:pPr>
        <w:pStyle w:val="Textbody"/>
        <w:spacing w:after="0"/>
        <w:rPr>
          <w:i/>
          <w:iCs/>
          <w:sz w:val="28"/>
          <w:szCs w:val="28"/>
        </w:rPr>
      </w:pPr>
      <w:r>
        <w:rPr>
          <w:i/>
          <w:iCs/>
          <w:sz w:val="28"/>
          <w:szCs w:val="28"/>
        </w:rPr>
        <w:t>Wellspring of the joy of living, ocean depth of happy rest!</w:t>
      </w:r>
    </w:p>
    <w:p w14:paraId="04FF675A" w14:textId="77777777" w:rsidR="0049745D" w:rsidRDefault="00000000">
      <w:pPr>
        <w:pStyle w:val="Textbody"/>
        <w:spacing w:after="0"/>
        <w:rPr>
          <w:i/>
          <w:iCs/>
          <w:sz w:val="28"/>
          <w:szCs w:val="28"/>
        </w:rPr>
      </w:pPr>
      <w:r>
        <w:rPr>
          <w:i/>
          <w:iCs/>
          <w:sz w:val="28"/>
          <w:szCs w:val="28"/>
        </w:rPr>
        <w:t>Loving spirit, Father, Mother, all who love belong to you;</w:t>
      </w:r>
    </w:p>
    <w:p w14:paraId="552CA55C" w14:textId="77777777" w:rsidR="0049745D" w:rsidRDefault="00000000">
      <w:pPr>
        <w:pStyle w:val="Textbody"/>
        <w:spacing w:after="0"/>
        <w:rPr>
          <w:i/>
          <w:iCs/>
          <w:sz w:val="28"/>
          <w:szCs w:val="28"/>
        </w:rPr>
      </w:pPr>
      <w:r>
        <w:rPr>
          <w:i/>
          <w:iCs/>
          <w:sz w:val="28"/>
          <w:szCs w:val="28"/>
        </w:rPr>
        <w:t>Teach us how to love each other, by that love our joy renew.</w:t>
      </w:r>
    </w:p>
    <w:p w14:paraId="2CD0A712" w14:textId="77777777" w:rsidR="0049745D" w:rsidRDefault="0049745D">
      <w:pPr>
        <w:pStyle w:val="Textbody"/>
        <w:spacing w:after="0"/>
        <w:rPr>
          <w:i/>
          <w:iCs/>
          <w:sz w:val="28"/>
          <w:szCs w:val="28"/>
        </w:rPr>
      </w:pPr>
    </w:p>
    <w:p w14:paraId="5BA61F8D" w14:textId="77777777" w:rsidR="0049745D" w:rsidRDefault="00000000">
      <w:pPr>
        <w:pStyle w:val="Textbody"/>
        <w:spacing w:after="0"/>
        <w:rPr>
          <w:i/>
          <w:iCs/>
          <w:sz w:val="28"/>
          <w:szCs w:val="28"/>
        </w:rPr>
      </w:pPr>
      <w:r>
        <w:rPr>
          <w:i/>
          <w:iCs/>
          <w:sz w:val="28"/>
          <w:szCs w:val="28"/>
        </w:rPr>
        <w:t>Mortals, join the mighty chorus which the morning stars began;</w:t>
      </w:r>
    </w:p>
    <w:p w14:paraId="0F153F0A" w14:textId="77777777" w:rsidR="0049745D" w:rsidRDefault="00000000">
      <w:pPr>
        <w:pStyle w:val="Textbody"/>
        <w:spacing w:after="0"/>
        <w:rPr>
          <w:i/>
          <w:iCs/>
          <w:sz w:val="28"/>
          <w:szCs w:val="28"/>
        </w:rPr>
      </w:pPr>
      <w:r>
        <w:rPr>
          <w:i/>
          <w:iCs/>
          <w:sz w:val="28"/>
          <w:szCs w:val="28"/>
        </w:rPr>
        <w:t>Boundless love is reigning o’er us, reconciling race and clan.</w:t>
      </w:r>
    </w:p>
    <w:p w14:paraId="3D201BCE" w14:textId="77777777" w:rsidR="0049745D" w:rsidRDefault="00000000">
      <w:pPr>
        <w:pStyle w:val="Textbody"/>
        <w:spacing w:after="0"/>
        <w:rPr>
          <w:i/>
          <w:iCs/>
          <w:sz w:val="28"/>
          <w:szCs w:val="28"/>
        </w:rPr>
      </w:pPr>
      <w:r>
        <w:rPr>
          <w:i/>
          <w:iCs/>
          <w:sz w:val="28"/>
          <w:szCs w:val="28"/>
        </w:rPr>
        <w:t xml:space="preserve">Ever singing, move we forward, faithful in the midst of strife, </w:t>
      </w:r>
    </w:p>
    <w:p w14:paraId="13D77805" w14:textId="77777777" w:rsidR="0049745D" w:rsidRDefault="00000000">
      <w:pPr>
        <w:pStyle w:val="Textbody"/>
        <w:spacing w:after="0"/>
        <w:rPr>
          <w:sz w:val="28"/>
          <w:szCs w:val="28"/>
        </w:rPr>
      </w:pPr>
      <w:r>
        <w:rPr>
          <w:i/>
          <w:iCs/>
          <w:sz w:val="28"/>
          <w:szCs w:val="28"/>
        </w:rPr>
        <w:t>Joyful music leads us onward in the triumph song of life.</w:t>
      </w:r>
      <w:r>
        <w:rPr>
          <w:i/>
          <w:iCs/>
          <w:sz w:val="28"/>
          <w:szCs w:val="28"/>
        </w:rPr>
        <w:tab/>
      </w:r>
      <w:r>
        <w:rPr>
          <w:i/>
          <w:iCs/>
          <w:sz w:val="28"/>
          <w:szCs w:val="28"/>
        </w:rPr>
        <w:tab/>
      </w:r>
    </w:p>
    <w:p w14:paraId="4C24048C" w14:textId="77777777" w:rsidR="0049745D" w:rsidRDefault="0049745D">
      <w:pPr>
        <w:pStyle w:val="Body"/>
        <w:rPr>
          <w:sz w:val="28"/>
          <w:szCs w:val="28"/>
        </w:rPr>
      </w:pPr>
    </w:p>
    <w:p w14:paraId="1CCF598F" w14:textId="77777777" w:rsidR="0049745D" w:rsidRDefault="00000000">
      <w:pPr>
        <w:pStyle w:val="Body"/>
        <w:rPr>
          <w:sz w:val="28"/>
          <w:szCs w:val="28"/>
        </w:rPr>
      </w:pPr>
      <w:r>
        <w:rPr>
          <w:sz w:val="28"/>
          <w:szCs w:val="28"/>
          <w:lang w:val="en-US"/>
        </w:rPr>
        <w:t xml:space="preserve">Unison Prayer of Invocation </w:t>
      </w:r>
    </w:p>
    <w:p w14:paraId="59AB8F9A" w14:textId="77777777" w:rsidR="0049745D" w:rsidRDefault="00000000">
      <w:pPr>
        <w:pStyle w:val="Body"/>
        <w:rPr>
          <w:b/>
          <w:bCs/>
          <w:kern w:val="3"/>
          <w:sz w:val="28"/>
          <w:szCs w:val="28"/>
        </w:rPr>
      </w:pPr>
      <w:r>
        <w:rPr>
          <w:b/>
          <w:bCs/>
          <w:kern w:val="3"/>
          <w:sz w:val="28"/>
          <w:szCs w:val="28"/>
          <w:lang w:val="en-US"/>
        </w:rPr>
        <w:t>Almighty God, source of every blessing, Your generous goodness comes to us anew every day and the hand of Your loving kindness powerfully, yet gently guides all the moments of our life.  As we render you the worship you so greatly deserve this morning, we pray that your Spirit will lead us to acknowledge Your goodness, give thanks for Your benefits, and serve you in willing obedience.   Indeed, be with us and help us to rejoice in your presence and to be the people you created us to be - through Your Son, Jesus Christ.  Amen</w:t>
      </w:r>
    </w:p>
    <w:p w14:paraId="25B0D9D1" w14:textId="77777777" w:rsidR="0049745D" w:rsidRDefault="0049745D">
      <w:pPr>
        <w:pStyle w:val="Body"/>
        <w:rPr>
          <w:b/>
          <w:bCs/>
          <w:sz w:val="28"/>
          <w:szCs w:val="28"/>
        </w:rPr>
      </w:pPr>
    </w:p>
    <w:p w14:paraId="0CA0FCB9" w14:textId="77777777" w:rsidR="0049745D" w:rsidRDefault="00000000">
      <w:pPr>
        <w:pStyle w:val="Body"/>
        <w:rPr>
          <w:sz w:val="28"/>
          <w:szCs w:val="28"/>
        </w:rPr>
      </w:pPr>
      <w:r>
        <w:rPr>
          <w:sz w:val="28"/>
          <w:szCs w:val="28"/>
          <w:lang w:val="en-US"/>
        </w:rPr>
        <w:t>Children</w:t>
      </w:r>
      <w:r>
        <w:rPr>
          <w:sz w:val="28"/>
          <w:szCs w:val="28"/>
          <w:rtl/>
        </w:rPr>
        <w:t>’</w:t>
      </w:r>
      <w:r>
        <w:rPr>
          <w:sz w:val="28"/>
          <w:szCs w:val="28"/>
          <w:lang w:val="fr-FR"/>
        </w:rPr>
        <w:t>s Message</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 xml:space="preserve">         </w:t>
      </w:r>
    </w:p>
    <w:p w14:paraId="170BF7DD" w14:textId="77777777" w:rsidR="0049745D" w:rsidRDefault="00000000">
      <w:pPr>
        <w:pStyle w:val="Textbody"/>
        <w:spacing w:after="0"/>
        <w:rPr>
          <w:sz w:val="28"/>
          <w:szCs w:val="28"/>
        </w:rPr>
      </w:pPr>
      <w:r>
        <w:rPr>
          <w:sz w:val="28"/>
          <w:szCs w:val="28"/>
        </w:rPr>
        <w:tab/>
      </w:r>
      <w:r>
        <w:rPr>
          <w:sz w:val="28"/>
          <w:szCs w:val="28"/>
        </w:rPr>
        <w:tab/>
      </w:r>
      <w:r>
        <w:tab/>
      </w:r>
      <w:r>
        <w:tab/>
      </w:r>
      <w:r>
        <w:tab/>
      </w:r>
      <w:r>
        <w:tab/>
      </w:r>
    </w:p>
    <w:p w14:paraId="413084AB" w14:textId="77777777" w:rsidR="0049745D" w:rsidRDefault="00000000">
      <w:pPr>
        <w:pStyle w:val="Body"/>
        <w:rPr>
          <w:sz w:val="28"/>
          <w:szCs w:val="28"/>
        </w:rPr>
      </w:pPr>
      <w:r>
        <w:rPr>
          <w:sz w:val="28"/>
          <w:szCs w:val="28"/>
          <w:lang w:val="en-US"/>
        </w:rPr>
        <w:t xml:space="preserve">A Reading from The Hebrew Bible </w:t>
      </w:r>
      <w:r>
        <w:rPr>
          <w:sz w:val="28"/>
          <w:szCs w:val="28"/>
          <w:lang w:val="en-US"/>
        </w:rPr>
        <w:tab/>
        <w:t>Jeremiah 29:1, 4-7</w:t>
      </w:r>
      <w:r>
        <w:rPr>
          <w:sz w:val="28"/>
          <w:szCs w:val="28"/>
          <w:lang w:val="en-US"/>
        </w:rPr>
        <w:tab/>
      </w:r>
      <w:r>
        <w:rPr>
          <w:sz w:val="28"/>
          <w:szCs w:val="28"/>
          <w:lang w:val="en-US"/>
        </w:rPr>
        <w:tab/>
      </w:r>
    </w:p>
    <w:p w14:paraId="7D5E747A" w14:textId="77777777" w:rsidR="0049745D" w:rsidRDefault="0049745D">
      <w:pPr>
        <w:pStyle w:val="Textbody"/>
        <w:spacing w:after="0"/>
        <w:rPr>
          <w:sz w:val="28"/>
          <w:szCs w:val="28"/>
        </w:rPr>
      </w:pPr>
    </w:p>
    <w:p w14:paraId="2BA75CCA" w14:textId="77777777" w:rsidR="0049745D" w:rsidRDefault="00000000">
      <w:pPr>
        <w:pStyle w:val="Body"/>
        <w:rPr>
          <w:sz w:val="28"/>
          <w:szCs w:val="28"/>
        </w:rPr>
      </w:pPr>
      <w:r>
        <w:rPr>
          <w:sz w:val="28"/>
          <w:szCs w:val="28"/>
          <w:lang w:val="nl-NL"/>
        </w:rPr>
        <w:t>A Reading from the Gospels</w:t>
      </w:r>
      <w:r>
        <w:rPr>
          <w:sz w:val="28"/>
          <w:szCs w:val="28"/>
          <w:lang w:val="nl-NL"/>
        </w:rPr>
        <w:tab/>
      </w:r>
      <w:r>
        <w:rPr>
          <w:sz w:val="28"/>
          <w:szCs w:val="28"/>
          <w:lang w:val="nl-NL"/>
        </w:rPr>
        <w:tab/>
        <w:t>Luke 17:11-19</w:t>
      </w:r>
      <w:r>
        <w:rPr>
          <w:sz w:val="28"/>
          <w:szCs w:val="28"/>
          <w:lang w:val="nl-NL"/>
        </w:rPr>
        <w:tab/>
      </w:r>
      <w:r>
        <w:rPr>
          <w:sz w:val="28"/>
          <w:szCs w:val="28"/>
          <w:lang w:val="nl-NL"/>
        </w:rPr>
        <w:tab/>
      </w:r>
      <w:r>
        <w:rPr>
          <w:sz w:val="28"/>
          <w:szCs w:val="28"/>
          <w:lang w:val="nl-NL"/>
        </w:rPr>
        <w:tab/>
      </w:r>
    </w:p>
    <w:p w14:paraId="4E9F7D96" w14:textId="77777777" w:rsidR="0049745D" w:rsidRDefault="0049745D">
      <w:pPr>
        <w:pStyle w:val="Textbody"/>
        <w:spacing w:after="0"/>
        <w:rPr>
          <w:sz w:val="28"/>
          <w:szCs w:val="28"/>
        </w:rPr>
      </w:pPr>
    </w:p>
    <w:p w14:paraId="57A1B2EA" w14:textId="77777777" w:rsidR="0049745D" w:rsidRDefault="00000000">
      <w:pPr>
        <w:pStyle w:val="Textbody"/>
        <w:spacing w:after="0"/>
        <w:rPr>
          <w:sz w:val="28"/>
          <w:szCs w:val="28"/>
        </w:rPr>
      </w:pPr>
      <w:r>
        <w:rPr>
          <w:sz w:val="28"/>
          <w:szCs w:val="28"/>
        </w:rPr>
        <w:t>Sermon</w:t>
      </w:r>
      <w:r>
        <w:tab/>
      </w:r>
      <w:r>
        <w:tab/>
      </w:r>
      <w:r>
        <w:rPr>
          <w:sz w:val="28"/>
          <w:szCs w:val="28"/>
        </w:rPr>
        <w:t xml:space="preserve">     </w:t>
      </w:r>
      <w:r>
        <w:tab/>
        <w:t xml:space="preserve"> </w:t>
      </w:r>
      <w:r>
        <w:rPr>
          <w:i/>
          <w:iCs/>
          <w:sz w:val="28"/>
          <w:szCs w:val="28"/>
        </w:rPr>
        <w:t>“Thanks in a Foreign Land”</w:t>
      </w:r>
      <w:r>
        <w:t xml:space="preserve">            </w:t>
      </w:r>
      <w:r>
        <w:tab/>
      </w:r>
      <w:r>
        <w:tab/>
      </w:r>
      <w:r>
        <w:tab/>
        <w:t xml:space="preserve">   </w:t>
      </w:r>
      <w:r>
        <w:rPr>
          <w:sz w:val="28"/>
          <w:szCs w:val="28"/>
        </w:rPr>
        <w:t xml:space="preserve">Pastor Lisa </w:t>
      </w:r>
    </w:p>
    <w:p w14:paraId="7159A986" w14:textId="77777777" w:rsidR="0049745D" w:rsidRDefault="0049745D">
      <w:pPr>
        <w:pStyle w:val="Textbody"/>
        <w:spacing w:after="0"/>
        <w:rPr>
          <w:sz w:val="28"/>
          <w:szCs w:val="28"/>
        </w:rPr>
      </w:pPr>
    </w:p>
    <w:p w14:paraId="17C976D0" w14:textId="7F0D0D70" w:rsidR="0049745D" w:rsidRDefault="00000000">
      <w:pPr>
        <w:pStyle w:val="Textbody"/>
        <w:spacing w:after="0"/>
        <w:rPr>
          <w:i/>
          <w:iCs/>
          <w:sz w:val="28"/>
          <w:szCs w:val="28"/>
        </w:rPr>
      </w:pPr>
      <w:r>
        <w:rPr>
          <w:sz w:val="28"/>
          <w:szCs w:val="28"/>
        </w:rPr>
        <w:t xml:space="preserve">*Hymn </w:t>
      </w:r>
      <w:r w:rsidR="00F723D1">
        <w:rPr>
          <w:sz w:val="28"/>
          <w:szCs w:val="28"/>
        </w:rPr>
        <w:t>147</w:t>
      </w:r>
      <w:r>
        <w:rPr>
          <w:sz w:val="28"/>
          <w:szCs w:val="28"/>
        </w:rPr>
        <w:t xml:space="preserve"> </w:t>
      </w:r>
      <w:r>
        <w:rPr>
          <w:sz w:val="28"/>
          <w:szCs w:val="28"/>
        </w:rPr>
        <w:tab/>
      </w:r>
      <w:r>
        <w:rPr>
          <w:i/>
          <w:iCs/>
          <w:sz w:val="28"/>
          <w:szCs w:val="28"/>
        </w:rPr>
        <w:t>“</w:t>
      </w:r>
      <w:r>
        <w:rPr>
          <w:sz w:val="28"/>
          <w:szCs w:val="28"/>
        </w:rPr>
        <w:t>How Great Thou Art</w:t>
      </w:r>
      <w:r>
        <w:rPr>
          <w:i/>
          <w:iCs/>
          <w:sz w:val="28"/>
          <w:szCs w:val="28"/>
        </w:rPr>
        <w:t xml:space="preserve">” </w:t>
      </w:r>
    </w:p>
    <w:p w14:paraId="26DFCA3A" w14:textId="77777777" w:rsidR="0049745D" w:rsidRDefault="00000000">
      <w:pPr>
        <w:pStyle w:val="Textbody"/>
        <w:spacing w:after="0"/>
        <w:rPr>
          <w:i/>
          <w:iCs/>
          <w:sz w:val="28"/>
          <w:szCs w:val="28"/>
        </w:rPr>
      </w:pPr>
      <w:r>
        <w:rPr>
          <w:i/>
          <w:iCs/>
          <w:sz w:val="28"/>
          <w:szCs w:val="28"/>
        </w:rPr>
        <w:t>O Lord, my God, when I in awesome wonder</w:t>
      </w:r>
    </w:p>
    <w:p w14:paraId="725DE38A" w14:textId="77777777" w:rsidR="0049745D" w:rsidRDefault="00000000">
      <w:pPr>
        <w:pStyle w:val="Textbody"/>
        <w:spacing w:after="0"/>
        <w:rPr>
          <w:i/>
          <w:iCs/>
          <w:sz w:val="28"/>
          <w:szCs w:val="28"/>
        </w:rPr>
      </w:pPr>
      <w:r>
        <w:rPr>
          <w:i/>
          <w:iCs/>
          <w:sz w:val="28"/>
          <w:szCs w:val="28"/>
        </w:rPr>
        <w:t>Consider all the worlds Thy hands have made,</w:t>
      </w:r>
    </w:p>
    <w:p w14:paraId="16EF287C" w14:textId="77777777" w:rsidR="0049745D" w:rsidRDefault="00000000">
      <w:pPr>
        <w:pStyle w:val="Textbody"/>
        <w:spacing w:after="0"/>
        <w:rPr>
          <w:i/>
          <w:iCs/>
          <w:sz w:val="28"/>
          <w:szCs w:val="28"/>
        </w:rPr>
      </w:pPr>
      <w:r>
        <w:rPr>
          <w:i/>
          <w:iCs/>
          <w:sz w:val="28"/>
          <w:szCs w:val="28"/>
        </w:rPr>
        <w:t>I see the stars, I hear the rolling thunder,</w:t>
      </w:r>
    </w:p>
    <w:p w14:paraId="6FF0E08E" w14:textId="77777777" w:rsidR="0049745D" w:rsidRDefault="00000000">
      <w:pPr>
        <w:pStyle w:val="Textbody"/>
        <w:spacing w:after="0"/>
        <w:rPr>
          <w:i/>
          <w:iCs/>
          <w:sz w:val="28"/>
          <w:szCs w:val="28"/>
        </w:rPr>
      </w:pPr>
      <w:r>
        <w:rPr>
          <w:i/>
          <w:iCs/>
          <w:sz w:val="28"/>
          <w:szCs w:val="28"/>
        </w:rPr>
        <w:t xml:space="preserve">Thy </w:t>
      </w:r>
      <w:proofErr w:type="spellStart"/>
      <w:r>
        <w:rPr>
          <w:i/>
          <w:iCs/>
          <w:sz w:val="28"/>
          <w:szCs w:val="28"/>
        </w:rPr>
        <w:t>pow’r</w:t>
      </w:r>
      <w:proofErr w:type="spellEnd"/>
      <w:r>
        <w:rPr>
          <w:i/>
          <w:iCs/>
          <w:sz w:val="28"/>
          <w:szCs w:val="28"/>
        </w:rPr>
        <w:t xml:space="preserve"> throughout the universe displayed.</w:t>
      </w:r>
    </w:p>
    <w:p w14:paraId="06E39AAE" w14:textId="77777777" w:rsidR="0049745D" w:rsidRDefault="0049745D">
      <w:pPr>
        <w:pStyle w:val="Textbody"/>
        <w:spacing w:after="0"/>
        <w:rPr>
          <w:i/>
          <w:iCs/>
          <w:sz w:val="28"/>
          <w:szCs w:val="28"/>
        </w:rPr>
      </w:pPr>
    </w:p>
    <w:p w14:paraId="64B1B8AF" w14:textId="77777777" w:rsidR="0049745D" w:rsidRDefault="00000000">
      <w:pPr>
        <w:pStyle w:val="Textbody"/>
        <w:spacing w:after="0"/>
        <w:rPr>
          <w:i/>
          <w:iCs/>
          <w:sz w:val="28"/>
          <w:szCs w:val="28"/>
        </w:rPr>
      </w:pPr>
      <w:r>
        <w:rPr>
          <w:i/>
          <w:iCs/>
          <w:sz w:val="28"/>
          <w:szCs w:val="28"/>
        </w:rPr>
        <w:t>Refrain:</w:t>
      </w:r>
    </w:p>
    <w:p w14:paraId="1107099D" w14:textId="77777777" w:rsidR="0049745D" w:rsidRDefault="00000000">
      <w:pPr>
        <w:pStyle w:val="Textbody"/>
        <w:spacing w:after="0"/>
        <w:rPr>
          <w:i/>
          <w:iCs/>
          <w:sz w:val="28"/>
          <w:szCs w:val="28"/>
        </w:rPr>
      </w:pPr>
      <w:r>
        <w:rPr>
          <w:i/>
          <w:iCs/>
          <w:sz w:val="28"/>
          <w:szCs w:val="28"/>
        </w:rPr>
        <w:t>Then sings my soul, my Savior God, to Thee;</w:t>
      </w:r>
    </w:p>
    <w:p w14:paraId="56087F0F" w14:textId="77777777" w:rsidR="0049745D" w:rsidRDefault="00000000">
      <w:pPr>
        <w:pStyle w:val="Textbody"/>
        <w:spacing w:after="0"/>
        <w:rPr>
          <w:i/>
          <w:iCs/>
          <w:sz w:val="28"/>
          <w:szCs w:val="28"/>
        </w:rPr>
      </w:pPr>
      <w:r>
        <w:rPr>
          <w:i/>
          <w:iCs/>
          <w:sz w:val="28"/>
          <w:szCs w:val="28"/>
        </w:rPr>
        <w:t>How great Thou art! How great Thou art!</w:t>
      </w:r>
    </w:p>
    <w:p w14:paraId="1EFF570A" w14:textId="77777777" w:rsidR="0049745D" w:rsidRDefault="00000000">
      <w:pPr>
        <w:pStyle w:val="Textbody"/>
        <w:spacing w:after="0"/>
        <w:rPr>
          <w:i/>
          <w:iCs/>
          <w:sz w:val="28"/>
          <w:szCs w:val="28"/>
        </w:rPr>
      </w:pPr>
      <w:r>
        <w:rPr>
          <w:i/>
          <w:iCs/>
          <w:sz w:val="28"/>
          <w:szCs w:val="28"/>
        </w:rPr>
        <w:t xml:space="preserve">Then sings my soul, my Savior God, to Thee; </w:t>
      </w:r>
    </w:p>
    <w:p w14:paraId="44BAE663" w14:textId="77777777" w:rsidR="0049745D" w:rsidRDefault="00000000">
      <w:pPr>
        <w:pStyle w:val="Textbody"/>
        <w:spacing w:after="0"/>
        <w:rPr>
          <w:i/>
          <w:iCs/>
          <w:sz w:val="28"/>
          <w:szCs w:val="28"/>
        </w:rPr>
      </w:pPr>
      <w:r>
        <w:rPr>
          <w:i/>
          <w:iCs/>
          <w:sz w:val="28"/>
          <w:szCs w:val="28"/>
        </w:rPr>
        <w:t>How great Thou art! How great Thou art!</w:t>
      </w:r>
    </w:p>
    <w:p w14:paraId="51252FF1" w14:textId="77777777" w:rsidR="0049745D" w:rsidRDefault="0049745D">
      <w:pPr>
        <w:pStyle w:val="Textbody"/>
        <w:spacing w:after="0"/>
        <w:rPr>
          <w:i/>
          <w:iCs/>
          <w:sz w:val="28"/>
          <w:szCs w:val="28"/>
        </w:rPr>
      </w:pPr>
    </w:p>
    <w:p w14:paraId="1AAD1170" w14:textId="77777777" w:rsidR="0049745D" w:rsidRDefault="00000000">
      <w:pPr>
        <w:pStyle w:val="Textbody"/>
        <w:spacing w:after="0"/>
        <w:rPr>
          <w:i/>
          <w:iCs/>
          <w:sz w:val="28"/>
          <w:szCs w:val="28"/>
        </w:rPr>
      </w:pPr>
      <w:r>
        <w:rPr>
          <w:i/>
          <w:iCs/>
          <w:sz w:val="28"/>
          <w:szCs w:val="28"/>
        </w:rPr>
        <w:t>When through the woods and forest glades I wander</w:t>
      </w:r>
    </w:p>
    <w:p w14:paraId="7C82A3D7" w14:textId="77777777" w:rsidR="0049745D" w:rsidRDefault="00000000">
      <w:pPr>
        <w:pStyle w:val="Textbody"/>
        <w:spacing w:after="0"/>
        <w:rPr>
          <w:i/>
          <w:iCs/>
          <w:sz w:val="28"/>
          <w:szCs w:val="28"/>
        </w:rPr>
      </w:pPr>
      <w:r>
        <w:rPr>
          <w:i/>
          <w:iCs/>
          <w:sz w:val="28"/>
          <w:szCs w:val="28"/>
        </w:rPr>
        <w:t>And hear the birds sing sweetly in the trees,</w:t>
      </w:r>
    </w:p>
    <w:p w14:paraId="3AD46B1D" w14:textId="77777777" w:rsidR="0049745D" w:rsidRDefault="00000000">
      <w:pPr>
        <w:pStyle w:val="Textbody"/>
        <w:spacing w:after="0"/>
        <w:rPr>
          <w:i/>
          <w:iCs/>
          <w:sz w:val="28"/>
          <w:szCs w:val="28"/>
        </w:rPr>
      </w:pPr>
      <w:r>
        <w:rPr>
          <w:i/>
          <w:iCs/>
          <w:sz w:val="28"/>
          <w:szCs w:val="28"/>
        </w:rPr>
        <w:t>When I look down from lofty mountain grandeur,</w:t>
      </w:r>
    </w:p>
    <w:p w14:paraId="021E02B1" w14:textId="77777777" w:rsidR="0049745D" w:rsidRDefault="00000000">
      <w:pPr>
        <w:pStyle w:val="Textbody"/>
        <w:spacing w:after="0"/>
        <w:rPr>
          <w:i/>
          <w:iCs/>
          <w:sz w:val="28"/>
          <w:szCs w:val="28"/>
        </w:rPr>
      </w:pPr>
      <w:r>
        <w:rPr>
          <w:i/>
          <w:iCs/>
          <w:sz w:val="28"/>
          <w:szCs w:val="28"/>
        </w:rPr>
        <w:t>And hear the brook and feel the gentle breeze.</w:t>
      </w:r>
    </w:p>
    <w:p w14:paraId="5459FAE5" w14:textId="77777777" w:rsidR="0049745D" w:rsidRDefault="0049745D">
      <w:pPr>
        <w:pStyle w:val="Textbody"/>
        <w:spacing w:after="0"/>
        <w:rPr>
          <w:i/>
          <w:iCs/>
          <w:sz w:val="28"/>
          <w:szCs w:val="28"/>
        </w:rPr>
      </w:pPr>
    </w:p>
    <w:p w14:paraId="1AFAFEAF" w14:textId="77777777" w:rsidR="0049745D" w:rsidRDefault="00000000">
      <w:pPr>
        <w:pStyle w:val="Textbody"/>
        <w:spacing w:after="0"/>
        <w:rPr>
          <w:i/>
          <w:iCs/>
          <w:sz w:val="28"/>
          <w:szCs w:val="28"/>
        </w:rPr>
      </w:pPr>
      <w:r>
        <w:rPr>
          <w:i/>
          <w:iCs/>
          <w:sz w:val="28"/>
          <w:szCs w:val="28"/>
        </w:rPr>
        <w:t xml:space="preserve">And when I think that God, His Son not sparing, </w:t>
      </w:r>
    </w:p>
    <w:p w14:paraId="2A0941BD" w14:textId="77777777" w:rsidR="0049745D" w:rsidRDefault="00000000">
      <w:pPr>
        <w:pStyle w:val="Textbody"/>
        <w:spacing w:after="0"/>
        <w:rPr>
          <w:i/>
          <w:iCs/>
          <w:sz w:val="28"/>
          <w:szCs w:val="28"/>
        </w:rPr>
      </w:pPr>
      <w:r>
        <w:rPr>
          <w:i/>
          <w:iCs/>
          <w:sz w:val="28"/>
          <w:szCs w:val="28"/>
        </w:rPr>
        <w:t>Sent Him to dies, I scarce can take it in;</w:t>
      </w:r>
    </w:p>
    <w:p w14:paraId="402BB20C" w14:textId="77777777" w:rsidR="0049745D" w:rsidRDefault="00000000">
      <w:pPr>
        <w:pStyle w:val="Textbody"/>
        <w:spacing w:after="0"/>
        <w:rPr>
          <w:i/>
          <w:iCs/>
          <w:sz w:val="28"/>
          <w:szCs w:val="28"/>
        </w:rPr>
      </w:pPr>
      <w:r>
        <w:rPr>
          <w:i/>
          <w:iCs/>
          <w:sz w:val="28"/>
          <w:szCs w:val="28"/>
        </w:rPr>
        <w:t>That on the cross, my burden gladly bearing,</w:t>
      </w:r>
    </w:p>
    <w:p w14:paraId="675A4DA6" w14:textId="77777777" w:rsidR="0049745D" w:rsidRDefault="00000000">
      <w:pPr>
        <w:pStyle w:val="Textbody"/>
        <w:spacing w:after="0"/>
        <w:rPr>
          <w:i/>
          <w:iCs/>
          <w:sz w:val="28"/>
          <w:szCs w:val="28"/>
        </w:rPr>
      </w:pPr>
      <w:r>
        <w:rPr>
          <w:i/>
          <w:iCs/>
          <w:sz w:val="28"/>
          <w:szCs w:val="28"/>
        </w:rPr>
        <w:t>He bled and died to take away my sin.</w:t>
      </w:r>
    </w:p>
    <w:p w14:paraId="0E61CA9A" w14:textId="77777777" w:rsidR="0049745D" w:rsidRDefault="0049745D">
      <w:pPr>
        <w:pStyle w:val="Textbody"/>
        <w:spacing w:after="0"/>
        <w:rPr>
          <w:i/>
          <w:iCs/>
          <w:sz w:val="28"/>
          <w:szCs w:val="28"/>
        </w:rPr>
      </w:pPr>
    </w:p>
    <w:p w14:paraId="58A61BA2" w14:textId="77777777" w:rsidR="0049745D" w:rsidRDefault="00000000">
      <w:pPr>
        <w:pStyle w:val="Textbody"/>
        <w:spacing w:after="0"/>
        <w:rPr>
          <w:i/>
          <w:iCs/>
          <w:sz w:val="28"/>
          <w:szCs w:val="28"/>
        </w:rPr>
      </w:pPr>
      <w:r>
        <w:rPr>
          <w:i/>
          <w:iCs/>
          <w:sz w:val="28"/>
          <w:szCs w:val="28"/>
        </w:rPr>
        <w:t>When Christ shall come with shout of acclamation,</w:t>
      </w:r>
    </w:p>
    <w:p w14:paraId="777EFDB3" w14:textId="77777777" w:rsidR="0049745D" w:rsidRDefault="00000000">
      <w:pPr>
        <w:pStyle w:val="Textbody"/>
        <w:spacing w:after="0"/>
        <w:rPr>
          <w:i/>
          <w:iCs/>
          <w:sz w:val="28"/>
          <w:szCs w:val="28"/>
        </w:rPr>
      </w:pPr>
      <w:r>
        <w:rPr>
          <w:i/>
          <w:iCs/>
          <w:sz w:val="28"/>
          <w:szCs w:val="28"/>
        </w:rPr>
        <w:t>And take me home, what joy shall fill my heart!</w:t>
      </w:r>
    </w:p>
    <w:p w14:paraId="5DD7B2CA" w14:textId="77777777" w:rsidR="0049745D" w:rsidRDefault="00000000">
      <w:pPr>
        <w:pStyle w:val="Textbody"/>
        <w:spacing w:after="0"/>
        <w:rPr>
          <w:i/>
          <w:iCs/>
          <w:sz w:val="28"/>
          <w:szCs w:val="28"/>
        </w:rPr>
      </w:pPr>
      <w:r>
        <w:rPr>
          <w:i/>
          <w:iCs/>
          <w:sz w:val="28"/>
          <w:szCs w:val="28"/>
        </w:rPr>
        <w:t>Then I shall bow in humble adoration</w:t>
      </w:r>
    </w:p>
    <w:p w14:paraId="36F2C57A" w14:textId="77777777" w:rsidR="0049745D" w:rsidRDefault="00000000">
      <w:pPr>
        <w:pStyle w:val="Textbody"/>
        <w:spacing w:after="0"/>
        <w:rPr>
          <w:i/>
          <w:iCs/>
          <w:sz w:val="28"/>
          <w:szCs w:val="28"/>
        </w:rPr>
      </w:pPr>
      <w:r>
        <w:rPr>
          <w:i/>
          <w:iCs/>
          <w:sz w:val="28"/>
          <w:szCs w:val="28"/>
        </w:rPr>
        <w:t>And there proclaim: my God, how great Thou art!</w:t>
      </w:r>
    </w:p>
    <w:p w14:paraId="1A8EA7D9" w14:textId="77777777" w:rsidR="0049745D" w:rsidRDefault="0049745D">
      <w:pPr>
        <w:pStyle w:val="Textbody"/>
        <w:spacing w:after="0"/>
        <w:rPr>
          <w:i/>
          <w:iCs/>
          <w:sz w:val="28"/>
          <w:szCs w:val="28"/>
        </w:rPr>
      </w:pPr>
    </w:p>
    <w:p w14:paraId="6DC9F118" w14:textId="77777777" w:rsidR="0049745D" w:rsidRDefault="0049745D">
      <w:pPr>
        <w:pStyle w:val="Textbody"/>
        <w:spacing w:after="0"/>
        <w:rPr>
          <w:sz w:val="28"/>
          <w:szCs w:val="28"/>
        </w:rPr>
      </w:pPr>
    </w:p>
    <w:p w14:paraId="77330792" w14:textId="77777777" w:rsidR="0049745D" w:rsidRDefault="00000000">
      <w:pPr>
        <w:pStyle w:val="Textbody"/>
        <w:spacing w:after="0"/>
        <w:rPr>
          <w:sz w:val="28"/>
          <w:szCs w:val="28"/>
        </w:rPr>
      </w:pPr>
      <w:r>
        <w:rPr>
          <w:sz w:val="28"/>
          <w:szCs w:val="28"/>
        </w:rPr>
        <w:t xml:space="preserve">Prayers of the People </w:t>
      </w:r>
      <w:r>
        <w:rPr>
          <w:i/>
          <w:iCs/>
          <w:sz w:val="28"/>
          <w:szCs w:val="28"/>
        </w:rPr>
        <w:t>(sharing of joys and concerns)</w:t>
      </w:r>
    </w:p>
    <w:p w14:paraId="7BB674EE" w14:textId="77777777" w:rsidR="0049745D" w:rsidRDefault="0049745D">
      <w:pPr>
        <w:pStyle w:val="Textbody"/>
        <w:spacing w:after="0"/>
        <w:rPr>
          <w:i/>
          <w:iCs/>
          <w:sz w:val="28"/>
          <w:szCs w:val="28"/>
        </w:rPr>
      </w:pPr>
    </w:p>
    <w:p w14:paraId="21B0C945" w14:textId="77777777" w:rsidR="0049745D" w:rsidRDefault="00000000">
      <w:pPr>
        <w:pStyle w:val="Textbody"/>
        <w:spacing w:after="0"/>
        <w:rPr>
          <w:sz w:val="28"/>
          <w:szCs w:val="28"/>
        </w:rPr>
      </w:pPr>
      <w:r>
        <w:rPr>
          <w:sz w:val="28"/>
          <w:szCs w:val="28"/>
        </w:rPr>
        <w:t xml:space="preserve">The Lord’s Prayer </w:t>
      </w:r>
    </w:p>
    <w:p w14:paraId="16262AD2" w14:textId="77777777" w:rsidR="0049745D" w:rsidRDefault="0049745D">
      <w:pPr>
        <w:pStyle w:val="Textbody"/>
        <w:spacing w:after="0"/>
        <w:rPr>
          <w:sz w:val="28"/>
          <w:szCs w:val="28"/>
        </w:rPr>
      </w:pPr>
    </w:p>
    <w:p w14:paraId="51456A18" w14:textId="77777777" w:rsidR="0049745D" w:rsidRDefault="00000000">
      <w:pPr>
        <w:pStyle w:val="Textbody"/>
        <w:spacing w:after="0"/>
        <w:rPr>
          <w:sz w:val="28"/>
          <w:szCs w:val="28"/>
        </w:rPr>
      </w:pPr>
      <w:r>
        <w:rPr>
          <w:sz w:val="28"/>
          <w:szCs w:val="28"/>
        </w:rPr>
        <w:t>Choral Response</w:t>
      </w:r>
    </w:p>
    <w:p w14:paraId="6F03F036" w14:textId="77777777" w:rsidR="0049745D" w:rsidRDefault="0049745D">
      <w:pPr>
        <w:pStyle w:val="Textbody"/>
        <w:spacing w:after="0"/>
        <w:rPr>
          <w:sz w:val="28"/>
          <w:szCs w:val="28"/>
        </w:rPr>
      </w:pPr>
    </w:p>
    <w:p w14:paraId="05232B20" w14:textId="77777777" w:rsidR="0049745D" w:rsidRDefault="00000000">
      <w:pPr>
        <w:pStyle w:val="Textbody"/>
        <w:spacing w:after="0"/>
        <w:rPr>
          <w:color w:val="FF0000"/>
          <w:sz w:val="28"/>
          <w:szCs w:val="28"/>
          <w:u w:color="FF0000"/>
        </w:rPr>
      </w:pPr>
      <w:r>
        <w:rPr>
          <w:sz w:val="28"/>
          <w:szCs w:val="28"/>
        </w:rPr>
        <w:t>Invitation to Give</w:t>
      </w:r>
      <w:r>
        <w:rPr>
          <w:sz w:val="28"/>
          <w:szCs w:val="28"/>
        </w:rPr>
        <w:tab/>
      </w:r>
      <w:r>
        <w:rPr>
          <w:color w:val="FF0000"/>
          <w:sz w:val="28"/>
          <w:szCs w:val="28"/>
          <w:u w:color="FF0000"/>
        </w:rPr>
        <w:t xml:space="preserve"> </w:t>
      </w:r>
    </w:p>
    <w:p w14:paraId="313A267E" w14:textId="77777777" w:rsidR="0049745D" w:rsidRDefault="0049745D">
      <w:pPr>
        <w:pStyle w:val="Textbody"/>
        <w:spacing w:after="0"/>
        <w:rPr>
          <w:sz w:val="28"/>
          <w:szCs w:val="28"/>
        </w:rPr>
      </w:pPr>
    </w:p>
    <w:p w14:paraId="1EE38EA3" w14:textId="2492E145" w:rsidR="0049745D" w:rsidRDefault="00000000">
      <w:pPr>
        <w:pStyle w:val="Body"/>
        <w:rPr>
          <w:sz w:val="28"/>
          <w:szCs w:val="28"/>
        </w:rPr>
      </w:pPr>
      <w:r>
        <w:rPr>
          <w:sz w:val="28"/>
          <w:szCs w:val="28"/>
        </w:rPr>
        <w:t>Offertory Anthem</w:t>
      </w:r>
      <w:r>
        <w:rPr>
          <w:sz w:val="28"/>
          <w:szCs w:val="28"/>
        </w:rPr>
        <w:tab/>
        <w:t xml:space="preserve">  </w:t>
      </w:r>
      <w:r w:rsidR="00F723D1">
        <w:rPr>
          <w:sz w:val="28"/>
          <w:szCs w:val="28"/>
        </w:rPr>
        <w:t xml:space="preserve">  </w:t>
      </w:r>
      <w:r w:rsidR="00F723D1" w:rsidRPr="00F723D1">
        <w:rPr>
          <w:i/>
          <w:iCs/>
          <w:sz w:val="28"/>
          <w:szCs w:val="28"/>
        </w:rPr>
        <w:t>Lead us from Death to Life</w:t>
      </w:r>
      <w:r>
        <w:rPr>
          <w:sz w:val="28"/>
          <w:szCs w:val="28"/>
        </w:rPr>
        <w:t xml:space="preserve">   </w:t>
      </w:r>
      <w:r>
        <w:rPr>
          <w:sz w:val="28"/>
          <w:szCs w:val="28"/>
        </w:rPr>
        <w:tab/>
      </w:r>
    </w:p>
    <w:p w14:paraId="1AE3B50B" w14:textId="77777777" w:rsidR="0049745D" w:rsidRDefault="0049745D">
      <w:pPr>
        <w:pStyle w:val="Body"/>
        <w:shd w:val="clear" w:color="auto" w:fill="FFFFFF"/>
        <w:rPr>
          <w:sz w:val="28"/>
          <w:szCs w:val="28"/>
        </w:rPr>
      </w:pPr>
    </w:p>
    <w:p w14:paraId="2CA538D2" w14:textId="77777777" w:rsidR="0049745D" w:rsidRDefault="00000000">
      <w:pPr>
        <w:pStyle w:val="Textbody"/>
        <w:spacing w:after="0"/>
        <w:rPr>
          <w:sz w:val="28"/>
          <w:szCs w:val="28"/>
        </w:rPr>
      </w:pPr>
      <w:r>
        <w:rPr>
          <w:sz w:val="28"/>
          <w:szCs w:val="28"/>
        </w:rPr>
        <w:t>*Doxology</w:t>
      </w:r>
    </w:p>
    <w:p w14:paraId="59819140" w14:textId="77777777" w:rsidR="0049745D" w:rsidRDefault="00000000">
      <w:pPr>
        <w:pStyle w:val="Textbody"/>
        <w:spacing w:after="0"/>
        <w:rPr>
          <w:b/>
          <w:bCs/>
          <w:sz w:val="28"/>
          <w:szCs w:val="28"/>
        </w:rPr>
      </w:pPr>
      <w:r>
        <w:rPr>
          <w:b/>
          <w:bCs/>
          <w:sz w:val="28"/>
          <w:szCs w:val="28"/>
        </w:rPr>
        <w:t>Praise God from whom all blessings flow; Praise God all creatures here below.</w:t>
      </w:r>
    </w:p>
    <w:p w14:paraId="5AAE3098" w14:textId="77777777" w:rsidR="0049745D" w:rsidRDefault="00000000">
      <w:pPr>
        <w:pStyle w:val="Textbody"/>
        <w:spacing w:after="0"/>
        <w:rPr>
          <w:b/>
          <w:bCs/>
          <w:sz w:val="28"/>
          <w:szCs w:val="28"/>
        </w:rPr>
      </w:pPr>
      <w:r>
        <w:rPr>
          <w:b/>
          <w:bCs/>
          <w:sz w:val="28"/>
          <w:szCs w:val="28"/>
        </w:rPr>
        <w:t>Praise God above the heavenly host. Creator, Christ and Holy Ghost.  Amen.</w:t>
      </w:r>
      <w:r>
        <w:rPr>
          <w:b/>
          <w:bCs/>
          <w:sz w:val="28"/>
          <w:szCs w:val="28"/>
        </w:rPr>
        <w:tab/>
      </w:r>
    </w:p>
    <w:p w14:paraId="678B2A15" w14:textId="77777777" w:rsidR="0049745D" w:rsidRDefault="0049745D">
      <w:pPr>
        <w:pStyle w:val="Textbody"/>
        <w:spacing w:after="0"/>
        <w:rPr>
          <w:b/>
          <w:bCs/>
          <w:sz w:val="28"/>
          <w:szCs w:val="28"/>
        </w:rPr>
      </w:pPr>
    </w:p>
    <w:p w14:paraId="60DA52ED" w14:textId="77777777" w:rsidR="0049745D" w:rsidRDefault="00000000">
      <w:pPr>
        <w:pStyle w:val="Body"/>
        <w:rPr>
          <w:sz w:val="28"/>
          <w:szCs w:val="28"/>
        </w:rPr>
      </w:pPr>
      <w:r>
        <w:rPr>
          <w:sz w:val="28"/>
          <w:szCs w:val="28"/>
          <w:lang w:val="en-US"/>
        </w:rPr>
        <w:t>Prayer of Dedication (From Heather Moody)</w:t>
      </w:r>
    </w:p>
    <w:p w14:paraId="32AC2C22" w14:textId="77777777" w:rsidR="0049745D" w:rsidRDefault="00000000">
      <w:pPr>
        <w:pStyle w:val="Body"/>
        <w:rPr>
          <w:b/>
          <w:bCs/>
          <w:sz w:val="28"/>
          <w:szCs w:val="28"/>
        </w:rPr>
      </w:pPr>
      <w:r>
        <w:rPr>
          <w:b/>
          <w:bCs/>
          <w:sz w:val="28"/>
          <w:szCs w:val="28"/>
          <w:lang w:val="en-US"/>
        </w:rPr>
        <w:t>Gracious God, we offer our gifts as an act of extravagant faith.   Bless this offering, that it might be a witness to your realm of forgiveness, justice and healing.  May this act of sharing embolden us to show great generosity throughout the coming week.   In your many names we pray, Amen.</w:t>
      </w:r>
    </w:p>
    <w:p w14:paraId="1225EC9F" w14:textId="77777777" w:rsidR="0049745D" w:rsidRDefault="0049745D">
      <w:pPr>
        <w:pStyle w:val="Body"/>
        <w:rPr>
          <w:b/>
          <w:bCs/>
          <w:sz w:val="28"/>
          <w:szCs w:val="28"/>
        </w:rPr>
      </w:pPr>
    </w:p>
    <w:p w14:paraId="53F34230" w14:textId="0ED1DEAA" w:rsidR="0049745D" w:rsidRDefault="00000000">
      <w:pPr>
        <w:pStyle w:val="Body"/>
        <w:rPr>
          <w:i/>
          <w:iCs/>
          <w:sz w:val="28"/>
          <w:szCs w:val="28"/>
        </w:rPr>
      </w:pPr>
      <w:r>
        <w:rPr>
          <w:sz w:val="28"/>
          <w:szCs w:val="28"/>
          <w:lang w:val="en-US"/>
        </w:rPr>
        <w:t>*Hymn #269</w:t>
      </w:r>
      <w:r w:rsidR="00F723D1">
        <w:rPr>
          <w:sz w:val="28"/>
          <w:szCs w:val="28"/>
          <w:lang w:val="en-US"/>
        </w:rPr>
        <w:t xml:space="preserve"> NCH</w:t>
      </w:r>
      <w:r>
        <w:rPr>
          <w:sz w:val="28"/>
          <w:szCs w:val="28"/>
        </w:rPr>
        <w:tab/>
        <w:t xml:space="preserve"> </w:t>
      </w:r>
      <w:r>
        <w:rPr>
          <w:sz w:val="28"/>
          <w:szCs w:val="28"/>
        </w:rPr>
        <w:tab/>
        <w:t xml:space="preserve">  </w:t>
      </w:r>
      <w:r>
        <w:rPr>
          <w:i/>
          <w:iCs/>
          <w:sz w:val="28"/>
          <w:szCs w:val="28"/>
          <w:rtl/>
          <w:lang w:val="ar-SA"/>
        </w:rPr>
        <w:t>“</w:t>
      </w:r>
      <w:r>
        <w:rPr>
          <w:i/>
          <w:iCs/>
          <w:sz w:val="28"/>
          <w:szCs w:val="28"/>
          <w:lang w:val="en-US"/>
        </w:rPr>
        <w:t>Sweet Delight, Most Lovely</w:t>
      </w:r>
      <w:r>
        <w:rPr>
          <w:i/>
          <w:iCs/>
          <w:sz w:val="28"/>
          <w:szCs w:val="28"/>
        </w:rPr>
        <w:t>”</w:t>
      </w:r>
      <w:r>
        <w:rPr>
          <w:i/>
          <w:iCs/>
          <w:sz w:val="28"/>
          <w:szCs w:val="28"/>
        </w:rPr>
        <w:tab/>
      </w:r>
    </w:p>
    <w:p w14:paraId="363F0EA5" w14:textId="77777777" w:rsidR="0049745D" w:rsidRDefault="00000000">
      <w:pPr>
        <w:pStyle w:val="Body"/>
        <w:rPr>
          <w:i/>
          <w:iCs/>
          <w:sz w:val="28"/>
          <w:szCs w:val="28"/>
        </w:rPr>
      </w:pPr>
      <w:r>
        <w:rPr>
          <w:i/>
          <w:iCs/>
          <w:sz w:val="28"/>
          <w:szCs w:val="28"/>
          <w:lang w:val="en-US"/>
        </w:rPr>
        <w:t>Sweet delight, most lovely, shining, faithful friend in love and grief,</w:t>
      </w:r>
    </w:p>
    <w:p w14:paraId="2C21964D" w14:textId="77777777" w:rsidR="0049745D" w:rsidRDefault="00000000">
      <w:pPr>
        <w:pStyle w:val="Body"/>
        <w:rPr>
          <w:i/>
          <w:iCs/>
          <w:sz w:val="28"/>
          <w:szCs w:val="28"/>
        </w:rPr>
      </w:pPr>
      <w:r>
        <w:rPr>
          <w:i/>
          <w:iCs/>
          <w:sz w:val="28"/>
          <w:szCs w:val="28"/>
          <w:lang w:val="en-US"/>
        </w:rPr>
        <w:t>Holy Spirit, all divining, ever with us, our relief:</w:t>
      </w:r>
    </w:p>
    <w:p w14:paraId="1F8FD0F5" w14:textId="77777777" w:rsidR="0049745D" w:rsidRDefault="00000000">
      <w:pPr>
        <w:pStyle w:val="Body"/>
        <w:rPr>
          <w:i/>
          <w:iCs/>
          <w:sz w:val="28"/>
          <w:szCs w:val="28"/>
        </w:rPr>
      </w:pPr>
      <w:r>
        <w:rPr>
          <w:i/>
          <w:iCs/>
          <w:sz w:val="28"/>
          <w:szCs w:val="28"/>
          <w:lang w:val="en-US"/>
        </w:rPr>
        <w:t>As the rainfall come, descending, wash and bless us with your grace;</w:t>
      </w:r>
    </w:p>
    <w:p w14:paraId="6B4FF755" w14:textId="77777777" w:rsidR="0049745D" w:rsidRDefault="00000000">
      <w:pPr>
        <w:pStyle w:val="Body"/>
        <w:rPr>
          <w:i/>
          <w:iCs/>
          <w:sz w:val="28"/>
          <w:szCs w:val="28"/>
        </w:rPr>
      </w:pPr>
      <w:r>
        <w:rPr>
          <w:i/>
          <w:iCs/>
          <w:sz w:val="28"/>
          <w:szCs w:val="28"/>
          <w:lang w:val="en-US"/>
        </w:rPr>
        <w:t>All creation comprehending, sanctify our human race.</w:t>
      </w:r>
    </w:p>
    <w:p w14:paraId="75D057C9" w14:textId="77777777" w:rsidR="0049745D" w:rsidRDefault="0049745D">
      <w:pPr>
        <w:pStyle w:val="Body"/>
        <w:rPr>
          <w:i/>
          <w:iCs/>
          <w:sz w:val="28"/>
          <w:szCs w:val="28"/>
        </w:rPr>
      </w:pPr>
    </w:p>
    <w:p w14:paraId="54C4A70A" w14:textId="77777777" w:rsidR="0049745D" w:rsidRDefault="00000000">
      <w:pPr>
        <w:pStyle w:val="Body"/>
        <w:rPr>
          <w:i/>
          <w:iCs/>
          <w:sz w:val="28"/>
          <w:szCs w:val="28"/>
        </w:rPr>
      </w:pPr>
      <w:r>
        <w:rPr>
          <w:i/>
          <w:iCs/>
          <w:sz w:val="28"/>
          <w:szCs w:val="28"/>
          <w:lang w:val="en-US"/>
        </w:rPr>
        <w:t>Wise and careful, you have counted each electron, all the sands.</w:t>
      </w:r>
    </w:p>
    <w:p w14:paraId="17490F90" w14:textId="77777777" w:rsidR="0049745D" w:rsidRDefault="00000000">
      <w:pPr>
        <w:pStyle w:val="Body"/>
        <w:rPr>
          <w:i/>
          <w:iCs/>
          <w:sz w:val="28"/>
          <w:szCs w:val="28"/>
        </w:rPr>
      </w:pPr>
      <w:r>
        <w:rPr>
          <w:i/>
          <w:iCs/>
          <w:sz w:val="28"/>
          <w:szCs w:val="28"/>
          <w:lang w:val="en-US"/>
        </w:rPr>
        <w:t>All-embracing, you have bounded space and time in your kind hands.</w:t>
      </w:r>
    </w:p>
    <w:p w14:paraId="68E6D47D" w14:textId="77777777" w:rsidR="0049745D" w:rsidRDefault="00000000">
      <w:pPr>
        <w:pStyle w:val="Body"/>
        <w:rPr>
          <w:i/>
          <w:iCs/>
          <w:sz w:val="28"/>
          <w:szCs w:val="28"/>
        </w:rPr>
      </w:pPr>
      <w:r>
        <w:rPr>
          <w:i/>
          <w:iCs/>
          <w:sz w:val="28"/>
          <w:szCs w:val="28"/>
          <w:lang w:val="en-US"/>
        </w:rPr>
        <w:t>Source of life and every blessing, come in answer to our prayer—</w:t>
      </w:r>
    </w:p>
    <w:p w14:paraId="7A729CB1" w14:textId="77777777" w:rsidR="0049745D" w:rsidRDefault="00000000">
      <w:pPr>
        <w:pStyle w:val="Body"/>
        <w:rPr>
          <w:i/>
          <w:iCs/>
          <w:sz w:val="28"/>
          <w:szCs w:val="28"/>
        </w:rPr>
      </w:pPr>
      <w:r>
        <w:rPr>
          <w:i/>
          <w:iCs/>
          <w:sz w:val="28"/>
          <w:szCs w:val="28"/>
          <w:lang w:val="en-US"/>
        </w:rPr>
        <w:t>As you came, our sin redressing, came to save us from despair.</w:t>
      </w:r>
    </w:p>
    <w:p w14:paraId="19F237FA" w14:textId="77777777" w:rsidR="0049745D" w:rsidRDefault="0049745D">
      <w:pPr>
        <w:pStyle w:val="Body"/>
        <w:rPr>
          <w:i/>
          <w:iCs/>
          <w:sz w:val="28"/>
          <w:szCs w:val="28"/>
        </w:rPr>
      </w:pPr>
    </w:p>
    <w:p w14:paraId="7C5A2717" w14:textId="77777777" w:rsidR="0049745D" w:rsidRDefault="00000000">
      <w:pPr>
        <w:pStyle w:val="Body"/>
        <w:rPr>
          <w:i/>
          <w:iCs/>
          <w:sz w:val="28"/>
          <w:szCs w:val="28"/>
        </w:rPr>
      </w:pPr>
      <w:r>
        <w:rPr>
          <w:i/>
          <w:iCs/>
          <w:sz w:val="28"/>
          <w:szCs w:val="28"/>
          <w:lang w:val="en-US"/>
        </w:rPr>
        <w:t>When I fail you, please exhort me to return to righteous ways.</w:t>
      </w:r>
    </w:p>
    <w:p w14:paraId="299AA32E" w14:textId="77777777" w:rsidR="0049745D" w:rsidRDefault="00000000">
      <w:pPr>
        <w:pStyle w:val="Body"/>
        <w:rPr>
          <w:i/>
          <w:iCs/>
          <w:sz w:val="28"/>
          <w:szCs w:val="28"/>
        </w:rPr>
      </w:pPr>
      <w:r>
        <w:rPr>
          <w:i/>
          <w:iCs/>
          <w:sz w:val="28"/>
          <w:szCs w:val="28"/>
          <w:lang w:val="en-US"/>
        </w:rPr>
        <w:t>When I stagger, please support me through the long and painful ways.</w:t>
      </w:r>
    </w:p>
    <w:p w14:paraId="2C72DF13" w14:textId="77777777" w:rsidR="0049745D" w:rsidRDefault="00000000">
      <w:pPr>
        <w:pStyle w:val="Body"/>
        <w:rPr>
          <w:i/>
          <w:iCs/>
          <w:sz w:val="28"/>
          <w:szCs w:val="28"/>
        </w:rPr>
      </w:pPr>
      <w:r>
        <w:rPr>
          <w:i/>
          <w:iCs/>
          <w:sz w:val="28"/>
          <w:szCs w:val="28"/>
          <w:lang w:val="en-US"/>
        </w:rPr>
        <w:t>Save me, hold me, ever steady, now in life as after death:</w:t>
      </w:r>
    </w:p>
    <w:p w14:paraId="4DE49AB1" w14:textId="77777777" w:rsidR="0049745D" w:rsidRDefault="00000000">
      <w:pPr>
        <w:pStyle w:val="Body"/>
        <w:rPr>
          <w:i/>
          <w:iCs/>
          <w:sz w:val="28"/>
          <w:szCs w:val="28"/>
        </w:rPr>
      </w:pPr>
      <w:r>
        <w:rPr>
          <w:i/>
          <w:iCs/>
          <w:sz w:val="28"/>
          <w:szCs w:val="28"/>
          <w:lang w:val="en-US"/>
        </w:rPr>
        <w:t>Consolation, ever ready, everlasting, vital breath.</w:t>
      </w:r>
    </w:p>
    <w:p w14:paraId="560F5A62" w14:textId="77777777" w:rsidR="0049745D" w:rsidRDefault="00000000">
      <w:pPr>
        <w:pStyle w:val="Body"/>
        <w:rPr>
          <w:i/>
          <w:iCs/>
          <w:sz w:val="28"/>
          <w:szCs w:val="28"/>
        </w:rPr>
      </w:pPr>
      <w:r>
        <w:rPr>
          <w:i/>
          <w:iCs/>
          <w:sz w:val="28"/>
          <w:szCs w:val="28"/>
        </w:rPr>
        <w:tab/>
      </w:r>
      <w:r>
        <w:rPr>
          <w:i/>
          <w:iCs/>
          <w:sz w:val="28"/>
          <w:szCs w:val="28"/>
        </w:rPr>
        <w:tab/>
        <w:t xml:space="preserve">        </w:t>
      </w:r>
    </w:p>
    <w:p w14:paraId="260B3287" w14:textId="77777777" w:rsidR="0049745D" w:rsidRDefault="0049745D">
      <w:pPr>
        <w:pStyle w:val="Body"/>
        <w:rPr>
          <w:sz w:val="28"/>
          <w:szCs w:val="28"/>
        </w:rPr>
      </w:pPr>
    </w:p>
    <w:p w14:paraId="169E1F1E" w14:textId="77777777" w:rsidR="0049745D" w:rsidRDefault="00000000">
      <w:pPr>
        <w:pStyle w:val="Textbody"/>
        <w:spacing w:after="240"/>
        <w:rPr>
          <w:sz w:val="28"/>
          <w:szCs w:val="28"/>
        </w:rPr>
      </w:pPr>
      <w:r>
        <w:rPr>
          <w:sz w:val="28"/>
          <w:szCs w:val="28"/>
        </w:rPr>
        <w:t>Benediction</w:t>
      </w:r>
    </w:p>
    <w:p w14:paraId="4B1C6C9B" w14:textId="25A773AB" w:rsidR="0049745D" w:rsidRDefault="00000000">
      <w:pPr>
        <w:pStyle w:val="Textbody"/>
        <w:spacing w:after="240"/>
        <w:rPr>
          <w:i/>
          <w:iCs/>
          <w:sz w:val="28"/>
          <w:szCs w:val="28"/>
        </w:rPr>
      </w:pPr>
      <w:r>
        <w:rPr>
          <w:sz w:val="28"/>
          <w:szCs w:val="28"/>
        </w:rPr>
        <w:t>Postlude</w:t>
      </w:r>
      <w:r>
        <w:rPr>
          <w:sz w:val="28"/>
          <w:szCs w:val="28"/>
        </w:rPr>
        <w:tab/>
      </w:r>
      <w:r>
        <w:rPr>
          <w:sz w:val="28"/>
          <w:szCs w:val="28"/>
        </w:rPr>
        <w:tab/>
      </w:r>
      <w:r>
        <w:rPr>
          <w:sz w:val="28"/>
          <w:szCs w:val="28"/>
        </w:rPr>
        <w:tab/>
      </w:r>
      <w:r>
        <w:rPr>
          <w:sz w:val="28"/>
          <w:szCs w:val="28"/>
        </w:rPr>
        <w:tab/>
      </w:r>
      <w:r>
        <w:rPr>
          <w:sz w:val="28"/>
          <w:szCs w:val="28"/>
        </w:rPr>
        <w:tab/>
      </w:r>
    </w:p>
    <w:p w14:paraId="1C7F64AE" w14:textId="77777777" w:rsidR="0049745D" w:rsidRDefault="00000000">
      <w:pPr>
        <w:pStyle w:val="Textbody"/>
        <w:spacing w:after="240"/>
      </w:pPr>
      <w:r>
        <w:lastRenderedPageBreak/>
        <w:t>*Indicates that those who are able may stand</w:t>
      </w:r>
    </w:p>
    <w:sectPr w:rsidR="0049745D">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8EA4" w14:textId="77777777" w:rsidR="00323F6E" w:rsidRDefault="00323F6E">
      <w:r>
        <w:separator/>
      </w:r>
    </w:p>
  </w:endnote>
  <w:endnote w:type="continuationSeparator" w:id="0">
    <w:p w14:paraId="7AA789FE" w14:textId="77777777" w:rsidR="00323F6E" w:rsidRDefault="0032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CDAA" w14:textId="77777777" w:rsidR="0049745D" w:rsidRDefault="004974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A4C7" w14:textId="77777777" w:rsidR="00323F6E" w:rsidRDefault="00323F6E">
      <w:r>
        <w:separator/>
      </w:r>
    </w:p>
  </w:footnote>
  <w:footnote w:type="continuationSeparator" w:id="0">
    <w:p w14:paraId="381E671F" w14:textId="77777777" w:rsidR="00323F6E" w:rsidRDefault="00323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E192" w14:textId="77777777" w:rsidR="0049745D" w:rsidRDefault="0049745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5D"/>
    <w:rsid w:val="00323F6E"/>
    <w:rsid w:val="0049745D"/>
    <w:rsid w:val="006C621A"/>
    <w:rsid w:val="00C05C1D"/>
    <w:rsid w:val="00F7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CD26"/>
  <w15:docId w15:val="{1094B579-B635-45A6-AAB6-4C50785A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rd">
    <w:name w:val="Standard"/>
    <w:pPr>
      <w:widowControl w:val="0"/>
      <w:suppressAutoHyphens/>
    </w:pPr>
    <w:rPr>
      <w:rFonts w:cs="Arial Unicode MS"/>
      <w:color w:val="000000"/>
      <w:kern w:val="3"/>
      <w:sz w:val="24"/>
      <w:szCs w:val="24"/>
      <w:u w:color="000000"/>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styleId="HTMLPreformatted">
    <w:name w:val="HTML Preformatted"/>
    <w:rPr>
      <w:rFonts w:ascii="Courier New" w:hAnsi="Courier New" w:cs="Arial Unicode MS"/>
      <w:color w:val="000000"/>
      <w:u w:color="000000"/>
    </w:rPr>
  </w:style>
  <w:style w:type="paragraph" w:customStyle="1" w:styleId="Textbody">
    <w:name w:val="Text body"/>
    <w:pPr>
      <w:widowControl w:val="0"/>
      <w:suppressAutoHyphens/>
      <w:spacing w:after="120"/>
    </w:pPr>
    <w:rPr>
      <w:rFonts w:cs="Arial Unicode MS"/>
      <w:color w:val="000000"/>
      <w:kern w:val="3"/>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Whittlesey</cp:lastModifiedBy>
  <cp:revision>5</cp:revision>
  <dcterms:created xsi:type="dcterms:W3CDTF">2022-10-07T16:04:00Z</dcterms:created>
  <dcterms:modified xsi:type="dcterms:W3CDTF">2022-10-07T17:51:00Z</dcterms:modified>
</cp:coreProperties>
</file>